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908" w:rsidRPr="001D1FD5" w:rsidRDefault="00885908" w:rsidP="0088590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885908" w:rsidRPr="001D1FD5" w:rsidRDefault="00885908" w:rsidP="0088590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885908" w:rsidRPr="001D1FD5" w:rsidRDefault="00885908" w:rsidP="00885908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885908" w:rsidRPr="001D1FD5" w:rsidRDefault="00885908" w:rsidP="00885908">
      <w:pPr>
        <w:ind w:firstLine="12"/>
        <w:jc w:val="center"/>
        <w:rPr>
          <w:sz w:val="32"/>
          <w:szCs w:val="32"/>
        </w:rPr>
      </w:pPr>
    </w:p>
    <w:p w:rsidR="00885908" w:rsidRPr="0080276B" w:rsidRDefault="00885908" w:rsidP="0088590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</w:t>
      </w:r>
      <w:r w:rsidRPr="0080276B">
        <w:rPr>
          <w:b/>
          <w:sz w:val="28"/>
          <w:szCs w:val="28"/>
        </w:rPr>
        <w:t xml:space="preserve">С </w:t>
      </w:r>
      <w:r>
        <w:rPr>
          <w:b/>
          <w:sz w:val="28"/>
          <w:szCs w:val="28"/>
        </w:rPr>
        <w:t xml:space="preserve">Т А Н </w:t>
      </w:r>
      <w:r w:rsidRPr="0080276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В Л </w:t>
      </w:r>
      <w:r w:rsidRPr="0080276B">
        <w:rPr>
          <w:b/>
          <w:sz w:val="28"/>
          <w:szCs w:val="28"/>
        </w:rPr>
        <w:t>Е Н И Е</w:t>
      </w:r>
    </w:p>
    <w:p w:rsidR="00885908" w:rsidRPr="004F2603" w:rsidRDefault="00885908" w:rsidP="00885908">
      <w:pPr>
        <w:rPr>
          <w:sz w:val="48"/>
          <w:szCs w:val="48"/>
        </w:rPr>
      </w:pPr>
    </w:p>
    <w:p w:rsidR="00885908" w:rsidRPr="0080276B" w:rsidRDefault="006D0A05" w:rsidP="00885908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85908">
        <w:rPr>
          <w:sz w:val="28"/>
          <w:szCs w:val="28"/>
        </w:rPr>
        <w:t>т</w:t>
      </w:r>
      <w:r>
        <w:rPr>
          <w:sz w:val="28"/>
          <w:szCs w:val="28"/>
        </w:rPr>
        <w:t xml:space="preserve"> 11</w:t>
      </w:r>
      <w:r w:rsidR="00885908" w:rsidRPr="0080276B">
        <w:rPr>
          <w:sz w:val="28"/>
          <w:szCs w:val="28"/>
        </w:rPr>
        <w:t xml:space="preserve"> </w:t>
      </w:r>
      <w:r w:rsidR="00651F07">
        <w:rPr>
          <w:sz w:val="28"/>
          <w:szCs w:val="28"/>
        </w:rPr>
        <w:t xml:space="preserve">июня </w:t>
      </w:r>
      <w:r w:rsidR="00885908" w:rsidRPr="0080276B">
        <w:rPr>
          <w:sz w:val="28"/>
          <w:szCs w:val="28"/>
        </w:rPr>
        <w:t>20</w:t>
      </w:r>
      <w:r w:rsidR="00885908">
        <w:rPr>
          <w:sz w:val="28"/>
          <w:szCs w:val="28"/>
        </w:rPr>
        <w:t>21</w:t>
      </w:r>
      <w:r w:rsidR="00885908" w:rsidRPr="0080276B">
        <w:rPr>
          <w:sz w:val="28"/>
          <w:szCs w:val="28"/>
        </w:rPr>
        <w:t xml:space="preserve"> г.</w:t>
      </w:r>
      <w:r w:rsidR="00885908">
        <w:rPr>
          <w:sz w:val="28"/>
          <w:szCs w:val="28"/>
        </w:rPr>
        <w:t xml:space="preserve"> </w:t>
      </w:r>
      <w:r w:rsidR="00885908" w:rsidRPr="0080276B">
        <w:rPr>
          <w:sz w:val="28"/>
          <w:szCs w:val="28"/>
        </w:rPr>
        <w:t xml:space="preserve"> № </w:t>
      </w:r>
      <w:r>
        <w:rPr>
          <w:sz w:val="28"/>
          <w:szCs w:val="28"/>
        </w:rPr>
        <w:t>292 -</w:t>
      </w:r>
      <w:r w:rsidR="00885908">
        <w:rPr>
          <w:sz w:val="28"/>
          <w:szCs w:val="28"/>
        </w:rPr>
        <w:t xml:space="preserve"> </w:t>
      </w:r>
      <w:r w:rsidR="0033661C">
        <w:rPr>
          <w:sz w:val="28"/>
          <w:szCs w:val="28"/>
        </w:rPr>
        <w:t>па</w:t>
      </w:r>
    </w:p>
    <w:p w:rsidR="00885908" w:rsidRPr="00452890" w:rsidRDefault="00885908" w:rsidP="00885908">
      <w:pPr>
        <w:jc w:val="center"/>
      </w:pPr>
    </w:p>
    <w:p w:rsidR="00885908" w:rsidRDefault="00885908" w:rsidP="00885908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885908" w:rsidRDefault="00885908" w:rsidP="00885908">
      <w:pPr>
        <w:jc w:val="center"/>
        <w:rPr>
          <w:sz w:val="20"/>
        </w:rPr>
      </w:pPr>
    </w:p>
    <w:p w:rsidR="00885908" w:rsidRDefault="00885908" w:rsidP="00885908">
      <w:pPr>
        <w:jc w:val="center"/>
      </w:pPr>
    </w:p>
    <w:p w:rsidR="00271DEE" w:rsidRPr="00920889" w:rsidRDefault="00885908" w:rsidP="00885908">
      <w:pPr>
        <w:shd w:val="clear" w:color="auto" w:fill="FFFFFF"/>
        <w:ind w:left="23" w:right="23" w:firstLine="709"/>
        <w:jc w:val="center"/>
        <w:rPr>
          <w:b/>
          <w:bCs/>
          <w:kern w:val="36"/>
          <w:sz w:val="28"/>
          <w:szCs w:val="28"/>
        </w:rPr>
      </w:pPr>
      <w:r w:rsidRPr="00B81FB1">
        <w:rPr>
          <w:b/>
          <w:sz w:val="28"/>
          <w:szCs w:val="28"/>
        </w:rPr>
        <w:t xml:space="preserve">О </w:t>
      </w:r>
      <w:r w:rsidR="00271DEE" w:rsidRPr="00920889">
        <w:rPr>
          <w:rFonts w:eastAsia="Calibri"/>
          <w:b/>
          <w:sz w:val="28"/>
          <w:szCs w:val="28"/>
          <w:lang w:eastAsia="en-US"/>
        </w:rPr>
        <w:t xml:space="preserve">внесении изменений  в </w:t>
      </w:r>
      <w:r w:rsidR="00271DEE" w:rsidRPr="00920889">
        <w:rPr>
          <w:b/>
          <w:bCs/>
          <w:kern w:val="36"/>
          <w:sz w:val="28"/>
          <w:szCs w:val="28"/>
        </w:rPr>
        <w:t>муниципальную программу МО «Шенкурское» «Формирование современной городской среды МО «Шенкурское» на 2018-2024 годы»</w:t>
      </w:r>
    </w:p>
    <w:p w:rsidR="00271DEE" w:rsidRPr="00920889" w:rsidRDefault="00271DEE" w:rsidP="00271DEE">
      <w:pPr>
        <w:shd w:val="clear" w:color="auto" w:fill="FFFFFF"/>
        <w:ind w:left="23" w:right="23" w:firstLine="709"/>
        <w:jc w:val="both"/>
        <w:rPr>
          <w:b/>
          <w:bCs/>
          <w:kern w:val="36"/>
          <w:sz w:val="28"/>
          <w:szCs w:val="28"/>
        </w:rPr>
      </w:pPr>
    </w:p>
    <w:p w:rsidR="00885908" w:rsidRDefault="00271DEE" w:rsidP="00271DEE">
      <w:pPr>
        <w:jc w:val="both"/>
        <w:rPr>
          <w:sz w:val="28"/>
          <w:szCs w:val="28"/>
        </w:rPr>
      </w:pPr>
      <w:r w:rsidRPr="00920889">
        <w:rPr>
          <w:sz w:val="28"/>
          <w:szCs w:val="28"/>
        </w:rPr>
        <w:tab/>
        <w:t>В соответствии с Порядком разработки и реализации муниципальных программ МО «Шенкурский муниципальный район» и МО «Шенкурское», утвержденным постановлением администрации МО «Шенкурский муниципальный район» от 29 декабря 2016 года № 1185-па, администрация Шенкурск</w:t>
      </w:r>
      <w:r w:rsidR="00885908">
        <w:rPr>
          <w:sz w:val="28"/>
          <w:szCs w:val="28"/>
        </w:rPr>
        <w:t>ого</w:t>
      </w:r>
      <w:r w:rsidRPr="00920889">
        <w:rPr>
          <w:sz w:val="28"/>
          <w:szCs w:val="28"/>
        </w:rPr>
        <w:t xml:space="preserve"> муниципальн</w:t>
      </w:r>
      <w:r w:rsidR="00885908">
        <w:rPr>
          <w:sz w:val="28"/>
          <w:szCs w:val="28"/>
        </w:rPr>
        <w:t>ого</w:t>
      </w:r>
      <w:r w:rsidRPr="00920889">
        <w:rPr>
          <w:sz w:val="28"/>
          <w:szCs w:val="28"/>
        </w:rPr>
        <w:t xml:space="preserve"> район</w:t>
      </w:r>
      <w:r w:rsidR="00885908">
        <w:rPr>
          <w:sz w:val="28"/>
          <w:szCs w:val="28"/>
        </w:rPr>
        <w:t>а</w:t>
      </w:r>
      <w:r w:rsidRPr="00920889">
        <w:rPr>
          <w:sz w:val="28"/>
          <w:szCs w:val="28"/>
        </w:rPr>
        <w:t xml:space="preserve"> Архангельской области </w:t>
      </w:r>
    </w:p>
    <w:p w:rsidR="00271DEE" w:rsidRPr="00920889" w:rsidRDefault="00271DEE" w:rsidP="00271DEE">
      <w:pPr>
        <w:jc w:val="both"/>
        <w:rPr>
          <w:b/>
          <w:sz w:val="28"/>
          <w:szCs w:val="28"/>
        </w:rPr>
      </w:pPr>
      <w:proofErr w:type="spellStart"/>
      <w:proofErr w:type="gramStart"/>
      <w:r w:rsidRPr="00920889">
        <w:rPr>
          <w:b/>
          <w:sz w:val="28"/>
          <w:szCs w:val="28"/>
        </w:rPr>
        <w:t>п</w:t>
      </w:r>
      <w:proofErr w:type="spellEnd"/>
      <w:proofErr w:type="gramEnd"/>
      <w:r w:rsidRPr="00920889">
        <w:rPr>
          <w:b/>
          <w:sz w:val="28"/>
          <w:szCs w:val="28"/>
        </w:rPr>
        <w:t xml:space="preserve"> о с т а </w:t>
      </w:r>
      <w:proofErr w:type="spellStart"/>
      <w:r w:rsidRPr="00920889">
        <w:rPr>
          <w:b/>
          <w:sz w:val="28"/>
          <w:szCs w:val="28"/>
        </w:rPr>
        <w:t>н</w:t>
      </w:r>
      <w:proofErr w:type="spellEnd"/>
      <w:r w:rsidRPr="00920889">
        <w:rPr>
          <w:b/>
          <w:sz w:val="28"/>
          <w:szCs w:val="28"/>
        </w:rPr>
        <w:t xml:space="preserve"> о в л я е т:</w:t>
      </w:r>
    </w:p>
    <w:p w:rsidR="00271DEE" w:rsidRPr="00920889" w:rsidRDefault="00271DEE" w:rsidP="00271DEE">
      <w:pPr>
        <w:jc w:val="both"/>
        <w:rPr>
          <w:b/>
          <w:sz w:val="28"/>
          <w:szCs w:val="28"/>
        </w:rPr>
      </w:pPr>
    </w:p>
    <w:p w:rsidR="00271DEE" w:rsidRPr="00920889" w:rsidRDefault="00271DEE" w:rsidP="00271DE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20889">
        <w:rPr>
          <w:sz w:val="28"/>
          <w:szCs w:val="28"/>
        </w:rPr>
        <w:tab/>
        <w:t>1.</w:t>
      </w:r>
      <w:r w:rsidRPr="00920889">
        <w:rPr>
          <w:sz w:val="28"/>
          <w:szCs w:val="28"/>
        </w:rPr>
        <w:tab/>
        <w:t>Утвердить прилагаемые изменения, которые вносятся в муниципальную программу МО «Шенкурское» «Формирование современной городской среды МО «Шенкурское» на 2018-2024 годы», утвержденную постановлением администрации МО «Шенкурский муниципальный район» от 13.10.2017 №</w:t>
      </w:r>
      <w:r w:rsidR="00040DC1">
        <w:rPr>
          <w:sz w:val="28"/>
          <w:szCs w:val="28"/>
        </w:rPr>
        <w:t xml:space="preserve"> </w:t>
      </w:r>
      <w:r w:rsidRPr="00920889">
        <w:rPr>
          <w:sz w:val="28"/>
          <w:szCs w:val="28"/>
        </w:rPr>
        <w:t>957 -па.</w:t>
      </w:r>
    </w:p>
    <w:p w:rsidR="00271DEE" w:rsidRPr="00920889" w:rsidRDefault="00271DEE" w:rsidP="00271DEE">
      <w:pPr>
        <w:jc w:val="both"/>
        <w:rPr>
          <w:sz w:val="28"/>
          <w:szCs w:val="28"/>
        </w:rPr>
      </w:pPr>
      <w:r w:rsidRPr="00920889">
        <w:rPr>
          <w:sz w:val="28"/>
          <w:szCs w:val="28"/>
        </w:rPr>
        <w:t xml:space="preserve">         2. Настоящее постановление вступает в силу со дня его официального опубликования.  </w:t>
      </w:r>
    </w:p>
    <w:p w:rsidR="00271DEE" w:rsidRPr="00920889" w:rsidRDefault="00271DEE" w:rsidP="00271DEE">
      <w:pPr>
        <w:ind w:right="20"/>
        <w:jc w:val="both"/>
        <w:rPr>
          <w:rFonts w:eastAsia="Calibri"/>
          <w:sz w:val="28"/>
          <w:szCs w:val="28"/>
          <w:lang w:eastAsia="en-US"/>
        </w:rPr>
      </w:pPr>
    </w:p>
    <w:p w:rsidR="00271DEE" w:rsidRPr="00920889" w:rsidRDefault="00271DEE" w:rsidP="00271DEE">
      <w:pPr>
        <w:ind w:right="20"/>
        <w:jc w:val="both"/>
        <w:rPr>
          <w:rFonts w:eastAsia="Calibri"/>
          <w:sz w:val="28"/>
          <w:szCs w:val="28"/>
          <w:lang w:eastAsia="en-US"/>
        </w:rPr>
      </w:pPr>
    </w:p>
    <w:p w:rsidR="00642F7F" w:rsidRPr="0080276B" w:rsidRDefault="00642F7F" w:rsidP="00642F7F">
      <w:pPr>
        <w:jc w:val="both"/>
        <w:rPr>
          <w:b/>
          <w:sz w:val="28"/>
          <w:szCs w:val="28"/>
        </w:rPr>
      </w:pPr>
      <w:r w:rsidRPr="0080276B">
        <w:rPr>
          <w:b/>
          <w:sz w:val="28"/>
          <w:szCs w:val="28"/>
        </w:rPr>
        <w:t xml:space="preserve">Глава Шенкурского муниципального района       </w:t>
      </w:r>
      <w:r>
        <w:rPr>
          <w:b/>
          <w:sz w:val="28"/>
          <w:szCs w:val="28"/>
        </w:rPr>
        <w:t xml:space="preserve">    </w:t>
      </w:r>
      <w:r w:rsidRPr="0080276B">
        <w:rPr>
          <w:b/>
          <w:sz w:val="28"/>
          <w:szCs w:val="28"/>
        </w:rPr>
        <w:t xml:space="preserve">           С.В. Смирнов    </w:t>
      </w:r>
    </w:p>
    <w:p w:rsidR="00271DEE" w:rsidRPr="00920889" w:rsidRDefault="00271DEE" w:rsidP="00271DEE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color w:val="000000"/>
          <w:sz w:val="28"/>
          <w:szCs w:val="28"/>
        </w:rPr>
      </w:pPr>
    </w:p>
    <w:p w:rsidR="00271DEE" w:rsidRPr="00920889" w:rsidRDefault="00271DEE" w:rsidP="00271DEE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color w:val="000000"/>
          <w:sz w:val="28"/>
          <w:szCs w:val="28"/>
        </w:rPr>
      </w:pPr>
    </w:p>
    <w:p w:rsidR="00271DEE" w:rsidRPr="00920889" w:rsidRDefault="00271DEE" w:rsidP="00271DE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0"/>
          <w:szCs w:val="20"/>
          <w:lang w:eastAsia="en-US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040DC1" w:rsidRDefault="00040DC1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642F7F" w:rsidRDefault="00642F7F" w:rsidP="00271DEE">
      <w:pPr>
        <w:rPr>
          <w:b/>
          <w:i/>
          <w:sz w:val="18"/>
          <w:szCs w:val="18"/>
        </w:rPr>
      </w:pPr>
    </w:p>
    <w:p w:rsidR="00642F7F" w:rsidRDefault="00642F7F" w:rsidP="00271DEE">
      <w:pPr>
        <w:rPr>
          <w:b/>
          <w:i/>
          <w:sz w:val="18"/>
          <w:szCs w:val="18"/>
        </w:rPr>
      </w:pPr>
    </w:p>
    <w:p w:rsidR="00642F7F" w:rsidRDefault="00642F7F" w:rsidP="00271DEE">
      <w:pPr>
        <w:rPr>
          <w:b/>
          <w:i/>
          <w:sz w:val="18"/>
          <w:szCs w:val="18"/>
        </w:rPr>
      </w:pPr>
    </w:p>
    <w:p w:rsidR="00642F7F" w:rsidRDefault="00642F7F" w:rsidP="00271DEE">
      <w:pPr>
        <w:rPr>
          <w:b/>
          <w:i/>
          <w:sz w:val="18"/>
          <w:szCs w:val="18"/>
        </w:rPr>
      </w:pPr>
    </w:p>
    <w:p w:rsidR="00642F7F" w:rsidRDefault="00642F7F" w:rsidP="00271DEE">
      <w:pPr>
        <w:rPr>
          <w:b/>
          <w:i/>
          <w:sz w:val="18"/>
          <w:szCs w:val="18"/>
        </w:rPr>
      </w:pPr>
    </w:p>
    <w:p w:rsidR="00642F7F" w:rsidRDefault="00642F7F" w:rsidP="00271DEE">
      <w:pPr>
        <w:rPr>
          <w:b/>
          <w:i/>
          <w:sz w:val="18"/>
          <w:szCs w:val="18"/>
        </w:rPr>
      </w:pPr>
    </w:p>
    <w:p w:rsidR="00642F7F" w:rsidRDefault="00642F7F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lastRenderedPageBreak/>
        <w:t xml:space="preserve">Утверждены </w:t>
      </w: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t xml:space="preserve">постановлением администрации </w:t>
      </w: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t>Шенкурск</w:t>
      </w:r>
      <w:r w:rsidR="00642F7F">
        <w:rPr>
          <w:sz w:val="20"/>
          <w:szCs w:val="20"/>
        </w:rPr>
        <w:t>ого</w:t>
      </w:r>
      <w:r w:rsidRPr="00920889">
        <w:rPr>
          <w:sz w:val="20"/>
          <w:szCs w:val="20"/>
        </w:rPr>
        <w:t xml:space="preserve"> муниципальн</w:t>
      </w:r>
      <w:r w:rsidR="00642F7F">
        <w:rPr>
          <w:sz w:val="20"/>
          <w:szCs w:val="20"/>
        </w:rPr>
        <w:t>ого</w:t>
      </w:r>
      <w:r w:rsidRPr="00920889">
        <w:rPr>
          <w:sz w:val="20"/>
          <w:szCs w:val="20"/>
        </w:rPr>
        <w:t xml:space="preserve"> район</w:t>
      </w:r>
      <w:r w:rsidR="00642F7F">
        <w:rPr>
          <w:sz w:val="20"/>
          <w:szCs w:val="20"/>
        </w:rPr>
        <w:t>а</w:t>
      </w: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t xml:space="preserve">Архангельской области </w:t>
      </w: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t>от «</w:t>
      </w:r>
      <w:r w:rsidR="006D0A05">
        <w:rPr>
          <w:sz w:val="20"/>
          <w:szCs w:val="20"/>
        </w:rPr>
        <w:t>11</w:t>
      </w:r>
      <w:r w:rsidRPr="00920889">
        <w:rPr>
          <w:sz w:val="20"/>
          <w:szCs w:val="20"/>
        </w:rPr>
        <w:t>»</w:t>
      </w:r>
      <w:r w:rsidR="00745B04">
        <w:rPr>
          <w:sz w:val="20"/>
          <w:szCs w:val="20"/>
        </w:rPr>
        <w:t xml:space="preserve"> </w:t>
      </w:r>
      <w:r w:rsidR="00456F87">
        <w:rPr>
          <w:sz w:val="20"/>
          <w:szCs w:val="20"/>
        </w:rPr>
        <w:t xml:space="preserve">июня </w:t>
      </w:r>
      <w:r w:rsidRPr="00920889">
        <w:rPr>
          <w:sz w:val="20"/>
          <w:szCs w:val="20"/>
        </w:rPr>
        <w:t>202</w:t>
      </w:r>
      <w:r w:rsidR="00642F7F">
        <w:rPr>
          <w:sz w:val="20"/>
          <w:szCs w:val="20"/>
        </w:rPr>
        <w:t>1</w:t>
      </w:r>
      <w:r w:rsidRPr="00920889">
        <w:rPr>
          <w:sz w:val="20"/>
          <w:szCs w:val="20"/>
        </w:rPr>
        <w:t xml:space="preserve">г. № </w:t>
      </w:r>
      <w:r w:rsidR="006D0A05">
        <w:rPr>
          <w:sz w:val="20"/>
          <w:szCs w:val="20"/>
        </w:rPr>
        <w:t>292</w:t>
      </w:r>
      <w:r w:rsidR="00642F7F">
        <w:rPr>
          <w:sz w:val="20"/>
          <w:szCs w:val="20"/>
        </w:rPr>
        <w:t>_</w:t>
      </w:r>
      <w:r w:rsidRPr="00920889">
        <w:rPr>
          <w:sz w:val="20"/>
          <w:szCs w:val="20"/>
        </w:rPr>
        <w:t>-па</w:t>
      </w:r>
    </w:p>
    <w:p w:rsidR="00271DEE" w:rsidRPr="00920889" w:rsidRDefault="00271DEE" w:rsidP="00271DEE">
      <w:pPr>
        <w:spacing w:line="276" w:lineRule="auto"/>
        <w:ind w:left="357"/>
        <w:contextualSpacing/>
        <w:jc w:val="right"/>
      </w:pPr>
    </w:p>
    <w:p w:rsidR="00271DEE" w:rsidRPr="00121CC3" w:rsidRDefault="00271DEE" w:rsidP="00745B04">
      <w:pPr>
        <w:spacing w:line="276" w:lineRule="auto"/>
        <w:contextualSpacing/>
        <w:jc w:val="center"/>
        <w:rPr>
          <w:sz w:val="28"/>
          <w:szCs w:val="28"/>
        </w:rPr>
      </w:pPr>
      <w:r w:rsidRPr="00121CC3">
        <w:rPr>
          <w:sz w:val="28"/>
          <w:szCs w:val="28"/>
        </w:rPr>
        <w:t>ИЗМЕНЕНИЯ, КОТОРЫЕ ВНОСЯТСЯ В МУНИЦИПАЛЬНУЮ ПРОГРАММУ</w:t>
      </w:r>
    </w:p>
    <w:p w:rsidR="00271DEE" w:rsidRPr="00121CC3" w:rsidRDefault="00271DEE" w:rsidP="00745B04">
      <w:pPr>
        <w:shd w:val="clear" w:color="auto" w:fill="FFFFFF"/>
        <w:spacing w:line="240" w:lineRule="atLeast"/>
        <w:ind w:left="20" w:right="20" w:firstLine="709"/>
        <w:jc w:val="center"/>
        <w:rPr>
          <w:bCs/>
          <w:kern w:val="36"/>
          <w:sz w:val="28"/>
          <w:szCs w:val="28"/>
        </w:rPr>
      </w:pPr>
      <w:r w:rsidRPr="00121CC3">
        <w:rPr>
          <w:rFonts w:eastAsia="Calibri"/>
          <w:sz w:val="28"/>
          <w:szCs w:val="28"/>
          <w:lang w:eastAsia="en-US"/>
        </w:rPr>
        <w:t xml:space="preserve">МО «ШЕНКУРСКОЕ» </w:t>
      </w:r>
      <w:r w:rsidRPr="00121CC3">
        <w:rPr>
          <w:bCs/>
          <w:kern w:val="36"/>
          <w:sz w:val="28"/>
          <w:szCs w:val="28"/>
        </w:rPr>
        <w:t>«ФОРМИРОВАНИЕ СОВРЕМЕННОЙ ГОРОДСКОЙ СРЕДЫ МО «ШЕНКУРСКОЕ» НА 2018-2024 ГОДЫ»</w:t>
      </w:r>
    </w:p>
    <w:p w:rsidR="00271DEE" w:rsidRPr="00121CC3" w:rsidRDefault="00271DEE" w:rsidP="00271DEE">
      <w:pPr>
        <w:shd w:val="clear" w:color="auto" w:fill="FFFFFF"/>
        <w:spacing w:line="240" w:lineRule="atLeast"/>
        <w:ind w:left="20" w:right="20" w:firstLine="709"/>
        <w:jc w:val="both"/>
        <w:rPr>
          <w:bCs/>
          <w:kern w:val="36"/>
          <w:sz w:val="28"/>
          <w:szCs w:val="28"/>
        </w:rPr>
      </w:pPr>
    </w:p>
    <w:p w:rsidR="00271DEE" w:rsidRPr="00121CC3" w:rsidRDefault="00271DEE" w:rsidP="00271DEE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firstLine="284"/>
        <w:contextualSpacing/>
        <w:jc w:val="both"/>
        <w:rPr>
          <w:sz w:val="28"/>
          <w:szCs w:val="28"/>
        </w:rPr>
      </w:pPr>
      <w:r w:rsidRPr="00121CC3">
        <w:rPr>
          <w:sz w:val="28"/>
          <w:szCs w:val="28"/>
        </w:rPr>
        <w:t>В паспорте муниципальной программы:</w:t>
      </w:r>
    </w:p>
    <w:p w:rsidR="00271DEE" w:rsidRPr="00121CC3" w:rsidRDefault="00271DEE" w:rsidP="00271DEE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121CC3">
        <w:rPr>
          <w:sz w:val="28"/>
          <w:szCs w:val="28"/>
        </w:rPr>
        <w:t xml:space="preserve">а) </w:t>
      </w:r>
      <w:hyperlink r:id="rId6" w:history="1">
        <w:r w:rsidRPr="00121CC3">
          <w:rPr>
            <w:sz w:val="28"/>
            <w:szCs w:val="28"/>
          </w:rPr>
          <w:t>позицию,</w:t>
        </w:r>
      </w:hyperlink>
      <w:r w:rsidRPr="00121CC3">
        <w:rPr>
          <w:sz w:val="28"/>
          <w:szCs w:val="28"/>
        </w:rPr>
        <w:t xml:space="preserve"> касающуюся объема и источников финансирования, изложить в следующей редакции:</w:t>
      </w:r>
    </w:p>
    <w:p w:rsidR="00271DEE" w:rsidRPr="00121CC3" w:rsidRDefault="00271DEE" w:rsidP="00271DEE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2449"/>
        <w:gridCol w:w="1007"/>
        <w:gridCol w:w="6048"/>
      </w:tblGrid>
      <w:tr w:rsidR="00271DEE" w:rsidRPr="00121CC3" w:rsidTr="000126C4">
        <w:trPr>
          <w:trHeight w:val="1000"/>
          <w:tblCellSpacing w:w="5" w:type="nil"/>
        </w:trPr>
        <w:tc>
          <w:tcPr>
            <w:tcW w:w="1288" w:type="pct"/>
          </w:tcPr>
          <w:p w:rsidR="00271DEE" w:rsidRPr="00121CC3" w:rsidRDefault="00271DEE" w:rsidP="000126C4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«Объемы и источники финансирования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30" w:type="pct"/>
          </w:tcPr>
          <w:p w:rsidR="00271DEE" w:rsidRPr="00121CC3" w:rsidRDefault="00271DEE" w:rsidP="000126C4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121CC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3182" w:type="pct"/>
          </w:tcPr>
          <w:p w:rsidR="00271DEE" w:rsidRPr="00121CC3" w:rsidRDefault="00271DEE" w:rsidP="000126C4">
            <w:pPr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 xml:space="preserve">общий объем финансирования  муниципальной программы составляет </w:t>
            </w:r>
            <w:r w:rsidR="000571A1">
              <w:rPr>
                <w:sz w:val="28"/>
                <w:szCs w:val="28"/>
              </w:rPr>
              <w:t>30 814,14358</w:t>
            </w:r>
            <w:r w:rsidRPr="00121CC3">
              <w:rPr>
                <w:sz w:val="28"/>
                <w:szCs w:val="28"/>
              </w:rPr>
              <w:t xml:space="preserve"> тыс. рублей, в том числе: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2018 год – 3540,25802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2019 год – 5526,63584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2020 год – </w:t>
            </w:r>
            <w:r w:rsidR="000126C4" w:rsidRPr="00121CC3">
              <w:rPr>
                <w:color w:val="000000"/>
                <w:sz w:val="28"/>
                <w:szCs w:val="28"/>
                <w:lang w:eastAsia="en-US"/>
              </w:rPr>
              <w:t>7816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>,28975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2021 год – </w:t>
            </w:r>
            <w:r w:rsidR="000571A1">
              <w:rPr>
                <w:color w:val="000000"/>
                <w:sz w:val="28"/>
                <w:szCs w:val="28"/>
                <w:lang w:eastAsia="en-US"/>
              </w:rPr>
              <w:t>3768, 25131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2022 год – </w:t>
            </w:r>
            <w:r w:rsidR="000571A1">
              <w:rPr>
                <w:color w:val="000000"/>
                <w:sz w:val="28"/>
                <w:szCs w:val="28"/>
                <w:lang w:eastAsia="en-US"/>
              </w:rPr>
              <w:t>3223,92673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745B04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2023 год – </w:t>
            </w:r>
            <w:r w:rsidR="000571A1">
              <w:rPr>
                <w:color w:val="000000"/>
                <w:sz w:val="28"/>
                <w:szCs w:val="28"/>
                <w:lang w:eastAsia="en-US"/>
              </w:rPr>
              <w:t>3223,92673</w:t>
            </w:r>
            <w:r w:rsidR="00271DEE"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2024 год – </w:t>
            </w:r>
            <w:r w:rsidR="00745B04" w:rsidRPr="00121CC3">
              <w:rPr>
                <w:color w:val="000000"/>
                <w:sz w:val="28"/>
                <w:szCs w:val="28"/>
                <w:lang w:eastAsia="en-US"/>
              </w:rPr>
              <w:t>3714,8552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в том числе:</w:t>
            </w:r>
          </w:p>
          <w:p w:rsidR="00271DEE" w:rsidRPr="00121CC3" w:rsidRDefault="00271DEE" w:rsidP="000126C4">
            <w:pPr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средства областного бюджета –</w:t>
            </w:r>
            <w:r w:rsidR="000571A1">
              <w:rPr>
                <w:sz w:val="28"/>
                <w:szCs w:val="28"/>
              </w:rPr>
              <w:t>29261, 1518</w:t>
            </w:r>
            <w:r w:rsidRPr="00121CC3">
              <w:rPr>
                <w:sz w:val="28"/>
                <w:szCs w:val="28"/>
              </w:rPr>
              <w:t xml:space="preserve"> тыс. рублей;</w:t>
            </w:r>
          </w:p>
          <w:p w:rsidR="00271DEE" w:rsidRPr="00121CC3" w:rsidRDefault="00271DEE" w:rsidP="000126C4">
            <w:pPr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в том числе: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2018 год – 3211,95146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2019 год – 5048,45573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2020 год – </w:t>
            </w:r>
            <w:r w:rsidR="000126C4" w:rsidRPr="00121CC3">
              <w:rPr>
                <w:color w:val="000000"/>
                <w:sz w:val="28"/>
                <w:szCs w:val="28"/>
                <w:lang w:eastAsia="en-US"/>
              </w:rPr>
              <w:t>7620,5226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2021 год – </w:t>
            </w:r>
            <w:r w:rsidR="00745B04" w:rsidRPr="00121CC3">
              <w:rPr>
                <w:color w:val="000000"/>
                <w:sz w:val="28"/>
                <w:szCs w:val="28"/>
                <w:lang w:eastAsia="en-US"/>
              </w:rPr>
              <w:t>3491,81335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2022 год – </w:t>
            </w:r>
            <w:r w:rsidR="000571A1">
              <w:rPr>
                <w:color w:val="000000"/>
                <w:sz w:val="28"/>
                <w:szCs w:val="28"/>
                <w:lang w:eastAsia="en-US"/>
              </w:rPr>
              <w:t>3123,92673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2023 год – </w:t>
            </w:r>
            <w:r w:rsidR="000571A1">
              <w:rPr>
                <w:color w:val="000000"/>
                <w:sz w:val="28"/>
                <w:szCs w:val="28"/>
                <w:lang w:eastAsia="en-US"/>
              </w:rPr>
              <w:t>3123,92673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2024 год – </w:t>
            </w:r>
            <w:r w:rsidR="00745B04" w:rsidRPr="00121CC3">
              <w:rPr>
                <w:color w:val="000000"/>
                <w:sz w:val="28"/>
                <w:szCs w:val="28"/>
                <w:lang w:eastAsia="en-US"/>
              </w:rPr>
              <w:t>3640,5552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средства районного бюджета – 1</w:t>
            </w:r>
            <w:r w:rsidR="000571A1">
              <w:rPr>
                <w:sz w:val="28"/>
                <w:szCs w:val="28"/>
              </w:rPr>
              <w:t>399, 44242</w:t>
            </w:r>
            <w:r w:rsidRPr="00121CC3">
              <w:rPr>
                <w:sz w:val="28"/>
                <w:szCs w:val="28"/>
              </w:rPr>
              <w:t xml:space="preserve"> тыс. рублей;</w:t>
            </w:r>
          </w:p>
          <w:p w:rsidR="00271DEE" w:rsidRPr="00121CC3" w:rsidRDefault="00271DEE" w:rsidP="000126C4">
            <w:pPr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в том числе: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2018 год – 321,19516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2019 год – 408,18011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2020 год – 195,76715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2021 год – </w:t>
            </w:r>
            <w:r w:rsidR="00745B04" w:rsidRPr="00121CC3">
              <w:rPr>
                <w:color w:val="000000"/>
                <w:sz w:val="28"/>
                <w:szCs w:val="28"/>
                <w:lang w:eastAsia="en-US"/>
              </w:rPr>
              <w:t>2</w:t>
            </w:r>
            <w:r w:rsidR="007E30CA">
              <w:rPr>
                <w:color w:val="000000"/>
                <w:sz w:val="28"/>
                <w:szCs w:val="28"/>
                <w:lang w:eastAsia="en-US"/>
              </w:rPr>
              <w:t>00,0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2022 год – </w:t>
            </w:r>
            <w:r w:rsidR="00745B04" w:rsidRPr="00121CC3">
              <w:rPr>
                <w:color w:val="000000"/>
                <w:sz w:val="28"/>
                <w:szCs w:val="28"/>
                <w:lang w:eastAsia="en-US"/>
              </w:rPr>
              <w:t>1</w:t>
            </w:r>
            <w:r w:rsidR="000571A1">
              <w:rPr>
                <w:color w:val="000000"/>
                <w:sz w:val="28"/>
                <w:szCs w:val="28"/>
                <w:lang w:eastAsia="en-US"/>
              </w:rPr>
              <w:t>00,0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2023 год – </w:t>
            </w:r>
            <w:r w:rsidR="00745B04" w:rsidRPr="00121CC3">
              <w:rPr>
                <w:color w:val="000000"/>
                <w:sz w:val="28"/>
                <w:szCs w:val="28"/>
                <w:lang w:eastAsia="en-US"/>
              </w:rPr>
              <w:t>1</w:t>
            </w:r>
            <w:r w:rsidR="000571A1">
              <w:rPr>
                <w:color w:val="000000"/>
                <w:sz w:val="28"/>
                <w:szCs w:val="28"/>
                <w:lang w:eastAsia="en-US"/>
              </w:rPr>
              <w:t>00,0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>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2024 год – </w:t>
            </w:r>
            <w:r w:rsidR="00745B04" w:rsidRPr="00121CC3">
              <w:rPr>
                <w:color w:val="000000"/>
                <w:sz w:val="28"/>
                <w:szCs w:val="28"/>
                <w:lang w:eastAsia="en-US"/>
              </w:rPr>
              <w:t>74,3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средства бюджета поселения – </w:t>
            </w:r>
            <w:r w:rsidR="007E30CA">
              <w:rPr>
                <w:color w:val="000000"/>
                <w:sz w:val="28"/>
                <w:szCs w:val="28"/>
                <w:lang w:eastAsia="en-US"/>
              </w:rPr>
              <w:t>1</w:t>
            </w:r>
            <w:r w:rsidR="000571A1">
              <w:rPr>
                <w:color w:val="000000"/>
                <w:sz w:val="28"/>
                <w:szCs w:val="28"/>
                <w:lang w:eastAsia="en-US"/>
              </w:rPr>
              <w:t>46,43796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271DEE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2019 год – 70,0 тыс. рублей;</w:t>
            </w:r>
          </w:p>
          <w:p w:rsidR="007E30CA" w:rsidRPr="00121CC3" w:rsidRDefault="007E30CA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2021 год – </w:t>
            </w:r>
            <w:r w:rsidR="000571A1">
              <w:rPr>
                <w:color w:val="000000"/>
                <w:sz w:val="28"/>
                <w:szCs w:val="28"/>
                <w:lang w:eastAsia="en-US"/>
              </w:rPr>
              <w:t>76, 43796 тыс. рублей</w:t>
            </w:r>
            <w:r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:rsidR="00271DEE" w:rsidRPr="00121CC3" w:rsidRDefault="00271DEE" w:rsidP="000126C4">
            <w:pPr>
              <w:spacing w:after="200" w:line="276" w:lineRule="auto"/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внебюджетные средства – 7,1114 тыс. рублей</w:t>
            </w:r>
            <w:r w:rsidR="007E30CA">
              <w:rPr>
                <w:sz w:val="28"/>
                <w:szCs w:val="28"/>
              </w:rPr>
              <w:t>»</w:t>
            </w:r>
          </w:p>
        </w:tc>
      </w:tr>
    </w:tbl>
    <w:p w:rsidR="00642F7F" w:rsidRDefault="00271DEE" w:rsidP="00C70743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121CC3">
        <w:rPr>
          <w:sz w:val="28"/>
          <w:szCs w:val="28"/>
        </w:rPr>
        <w:t xml:space="preserve">          </w:t>
      </w:r>
      <w:r w:rsidR="00651F07">
        <w:rPr>
          <w:sz w:val="28"/>
          <w:szCs w:val="28"/>
        </w:rPr>
        <w:t>2</w:t>
      </w:r>
      <w:r w:rsidR="00642F7F">
        <w:rPr>
          <w:sz w:val="28"/>
          <w:szCs w:val="28"/>
        </w:rPr>
        <w:t xml:space="preserve">. В приложении № 2 к </w:t>
      </w:r>
      <w:r w:rsidR="00642F7F" w:rsidRPr="00E53680">
        <w:rPr>
          <w:sz w:val="28"/>
          <w:szCs w:val="28"/>
        </w:rPr>
        <w:t>муниципальной программ</w:t>
      </w:r>
      <w:r w:rsidR="00642F7F">
        <w:rPr>
          <w:sz w:val="28"/>
          <w:szCs w:val="28"/>
        </w:rPr>
        <w:t>е:</w:t>
      </w:r>
    </w:p>
    <w:p w:rsidR="00642F7F" w:rsidRDefault="00642F7F" w:rsidP="00642F7F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строку «2. </w:t>
      </w:r>
      <w:r w:rsidRPr="00623C9E">
        <w:rPr>
          <w:sz w:val="28"/>
          <w:szCs w:val="28"/>
        </w:rPr>
        <w:t>Благоустройство общественных  территорий МО «</w:t>
      </w:r>
      <w:proofErr w:type="spellStart"/>
      <w:r w:rsidRPr="00623C9E">
        <w:rPr>
          <w:sz w:val="28"/>
          <w:szCs w:val="28"/>
        </w:rPr>
        <w:t>Шенкурское</w:t>
      </w:r>
      <w:proofErr w:type="spellEnd"/>
      <w:r w:rsidRPr="00623C9E">
        <w:rPr>
          <w:sz w:val="28"/>
          <w:szCs w:val="28"/>
        </w:rPr>
        <w:t>»</w:t>
      </w:r>
      <w:r w:rsidRPr="00B07633">
        <w:rPr>
          <w:rFonts w:ascii="Calibri" w:hAnsi="Calibri"/>
        </w:rPr>
        <w:t xml:space="preserve"> </w:t>
      </w:r>
      <w:r>
        <w:rPr>
          <w:sz w:val="28"/>
          <w:szCs w:val="28"/>
        </w:rPr>
        <w:t xml:space="preserve"> изложить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следующей редакции: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20"/>
      </w:tblPr>
      <w:tblGrid>
        <w:gridCol w:w="884"/>
        <w:gridCol w:w="860"/>
        <w:gridCol w:w="860"/>
        <w:gridCol w:w="686"/>
        <w:gridCol w:w="635"/>
        <w:gridCol w:w="635"/>
        <w:gridCol w:w="635"/>
        <w:gridCol w:w="635"/>
        <w:gridCol w:w="635"/>
        <w:gridCol w:w="635"/>
        <w:gridCol w:w="635"/>
        <w:gridCol w:w="909"/>
        <w:gridCol w:w="860"/>
      </w:tblGrid>
      <w:tr w:rsidR="00642F7F" w:rsidRPr="000065D7" w:rsidTr="00651F07">
        <w:trPr>
          <w:trHeight w:val="145"/>
          <w:tblCellSpacing w:w="5" w:type="nil"/>
        </w:trPr>
        <w:tc>
          <w:tcPr>
            <w:tcW w:w="493" w:type="pct"/>
            <w:vMerge w:val="restart"/>
          </w:tcPr>
          <w:p w:rsidR="00642F7F" w:rsidRPr="00823F43" w:rsidRDefault="00642F7F" w:rsidP="0033661C">
            <w:r w:rsidRPr="00823F43">
              <w:t>2. Благоустройство общественных  территорий МО «</w:t>
            </w:r>
            <w:proofErr w:type="spellStart"/>
            <w:r w:rsidRPr="00823F43">
              <w:t>Шенкурское</w:t>
            </w:r>
            <w:proofErr w:type="spellEnd"/>
            <w:r w:rsidRPr="00823F43">
              <w:t xml:space="preserve">» </w:t>
            </w:r>
          </w:p>
          <w:p w:rsidR="00642F7F" w:rsidRPr="00823F43" w:rsidRDefault="00642F7F" w:rsidP="0033661C"/>
        </w:tc>
        <w:tc>
          <w:tcPr>
            <w:tcW w:w="394" w:type="pct"/>
            <w:vMerge w:val="restart"/>
          </w:tcPr>
          <w:p w:rsidR="00642F7F" w:rsidRPr="00823F43" w:rsidRDefault="00642F7F" w:rsidP="0033661C">
            <w:pPr>
              <w:autoSpaceDE w:val="0"/>
              <w:autoSpaceDN w:val="0"/>
              <w:adjustRightInd w:val="0"/>
            </w:pPr>
            <w:r w:rsidRPr="00823F43">
              <w:t>Администрация МО «Шенкурский муниципальный район»</w:t>
            </w:r>
          </w:p>
        </w:tc>
        <w:tc>
          <w:tcPr>
            <w:tcW w:w="403" w:type="pct"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  <w:r w:rsidRPr="00EC1DD9">
              <w:t xml:space="preserve">итого             </w:t>
            </w:r>
          </w:p>
        </w:tc>
        <w:tc>
          <w:tcPr>
            <w:tcW w:w="353" w:type="pct"/>
          </w:tcPr>
          <w:p w:rsidR="00642F7F" w:rsidRPr="00F80064" w:rsidRDefault="00C70743" w:rsidP="003C79BF">
            <w:r>
              <w:t>26925,25207</w:t>
            </w:r>
          </w:p>
        </w:tc>
        <w:tc>
          <w:tcPr>
            <w:tcW w:w="243" w:type="pct"/>
          </w:tcPr>
          <w:p w:rsidR="00642F7F" w:rsidRPr="00F80064" w:rsidRDefault="00642F7F" w:rsidP="0033661C">
            <w:r w:rsidRPr="00F80064">
              <w:t>3262,43928</w:t>
            </w:r>
          </w:p>
        </w:tc>
        <w:tc>
          <w:tcPr>
            <w:tcW w:w="328" w:type="pct"/>
          </w:tcPr>
          <w:p w:rsidR="00642F7F" w:rsidRPr="00F80064" w:rsidRDefault="00642F7F" w:rsidP="0033661C">
            <w:r w:rsidRPr="00EC1DD9">
              <w:rPr>
                <w:color w:val="000000"/>
              </w:rPr>
              <w:t>38</w:t>
            </w:r>
            <w:r>
              <w:rPr>
                <w:color w:val="000000"/>
              </w:rPr>
              <w:t>5</w:t>
            </w:r>
            <w:r w:rsidRPr="00EC1DD9">
              <w:rPr>
                <w:color w:val="000000"/>
              </w:rPr>
              <w:t>7,01084</w:t>
            </w:r>
          </w:p>
        </w:tc>
        <w:tc>
          <w:tcPr>
            <w:tcW w:w="285" w:type="pct"/>
          </w:tcPr>
          <w:p w:rsidR="00642F7F" w:rsidRPr="00F80064" w:rsidRDefault="00642F7F" w:rsidP="0033661C">
            <w:r w:rsidRPr="00F80064">
              <w:t>6274,84198</w:t>
            </w:r>
          </w:p>
        </w:tc>
        <w:tc>
          <w:tcPr>
            <w:tcW w:w="333" w:type="pct"/>
          </w:tcPr>
          <w:p w:rsidR="00642F7F" w:rsidRPr="00F80064" w:rsidRDefault="00C70743" w:rsidP="0033661C">
            <w:r>
              <w:t>3568,25131</w:t>
            </w:r>
          </w:p>
        </w:tc>
        <w:tc>
          <w:tcPr>
            <w:tcW w:w="381" w:type="pct"/>
          </w:tcPr>
          <w:p w:rsidR="00642F7F" w:rsidRPr="00F80064" w:rsidRDefault="00C70743" w:rsidP="0033661C">
            <w:r>
              <w:t>3123,92673</w:t>
            </w:r>
          </w:p>
        </w:tc>
        <w:tc>
          <w:tcPr>
            <w:tcW w:w="333" w:type="pct"/>
          </w:tcPr>
          <w:p w:rsidR="00642F7F" w:rsidRPr="00F80064" w:rsidRDefault="00C70743" w:rsidP="0033661C">
            <w:r>
              <w:t>3123,92673</w:t>
            </w:r>
          </w:p>
        </w:tc>
        <w:tc>
          <w:tcPr>
            <w:tcW w:w="286" w:type="pct"/>
          </w:tcPr>
          <w:p w:rsidR="00642F7F" w:rsidRPr="00F80064" w:rsidRDefault="00642F7F" w:rsidP="0033661C">
            <w:r w:rsidRPr="00F80064">
              <w:t>3714,85520</w:t>
            </w:r>
          </w:p>
        </w:tc>
        <w:tc>
          <w:tcPr>
            <w:tcW w:w="524" w:type="pct"/>
            <w:vMerge w:val="restart"/>
          </w:tcPr>
          <w:p w:rsidR="00642F7F" w:rsidRPr="00823F43" w:rsidRDefault="00642F7F" w:rsidP="0033661C">
            <w:r w:rsidRPr="00823F43">
              <w:t xml:space="preserve">Выполнение работ </w:t>
            </w:r>
            <w:proofErr w:type="gramStart"/>
            <w:r w:rsidRPr="00823F43">
              <w:t>по</w:t>
            </w:r>
            <w:proofErr w:type="gramEnd"/>
            <w:r w:rsidRPr="00823F43">
              <w:t xml:space="preserve"> </w:t>
            </w:r>
          </w:p>
          <w:p w:rsidR="00642F7F" w:rsidRPr="00823F43" w:rsidRDefault="00642F7F" w:rsidP="0033661C">
            <w:r w:rsidRPr="00823F43">
              <w:t xml:space="preserve">благоустройству общественных территорий,  увеличение количества благоустроенных </w:t>
            </w:r>
          </w:p>
          <w:p w:rsidR="00642F7F" w:rsidRPr="00823F43" w:rsidRDefault="00642F7F" w:rsidP="0033661C">
            <w:r w:rsidRPr="00823F43">
              <w:t xml:space="preserve">общественных  территорий муниципального образования, площади благоустроенных </w:t>
            </w:r>
          </w:p>
          <w:p w:rsidR="00642F7F" w:rsidRPr="00EC1DD9" w:rsidRDefault="00642F7F" w:rsidP="0033661C">
            <w:r w:rsidRPr="00EC1DD9">
              <w:t>муниципальных территорий общего пользования</w:t>
            </w:r>
          </w:p>
        </w:tc>
        <w:tc>
          <w:tcPr>
            <w:tcW w:w="643" w:type="pct"/>
            <w:vMerge w:val="restart"/>
          </w:tcPr>
          <w:p w:rsidR="00642F7F" w:rsidRPr="00823F43" w:rsidRDefault="00642F7F" w:rsidP="0033661C">
            <w:r>
              <w:t xml:space="preserve">П.1.2. Перечня </w:t>
            </w:r>
            <w:r w:rsidRPr="00823F43">
              <w:t>целевых показателей муниципальной программы муниципальный район» на 2018-2024</w:t>
            </w:r>
          </w:p>
        </w:tc>
      </w:tr>
      <w:tr w:rsidR="00642F7F" w:rsidRPr="00EC1DD9" w:rsidTr="00651F07">
        <w:trPr>
          <w:trHeight w:val="145"/>
          <w:tblCellSpacing w:w="5" w:type="nil"/>
        </w:trPr>
        <w:tc>
          <w:tcPr>
            <w:tcW w:w="493" w:type="pct"/>
            <w:vMerge/>
          </w:tcPr>
          <w:p w:rsidR="00642F7F" w:rsidRPr="00823F43" w:rsidRDefault="00642F7F" w:rsidP="0033661C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394" w:type="pct"/>
            <w:vMerge/>
          </w:tcPr>
          <w:p w:rsidR="00642F7F" w:rsidRPr="00823F43" w:rsidRDefault="00642F7F" w:rsidP="0033661C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403" w:type="pct"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  <w:r w:rsidRPr="00EC1DD9">
              <w:t xml:space="preserve">в том числе:      </w:t>
            </w:r>
          </w:p>
        </w:tc>
        <w:tc>
          <w:tcPr>
            <w:tcW w:w="353" w:type="pct"/>
          </w:tcPr>
          <w:p w:rsidR="00642F7F" w:rsidRPr="00010D13" w:rsidRDefault="00642F7F" w:rsidP="0033661C"/>
        </w:tc>
        <w:tc>
          <w:tcPr>
            <w:tcW w:w="243" w:type="pct"/>
          </w:tcPr>
          <w:p w:rsidR="00642F7F" w:rsidRPr="00010D13" w:rsidRDefault="00642F7F" w:rsidP="0033661C"/>
        </w:tc>
        <w:tc>
          <w:tcPr>
            <w:tcW w:w="328" w:type="pct"/>
          </w:tcPr>
          <w:p w:rsidR="00642F7F" w:rsidRPr="00010D13" w:rsidRDefault="00642F7F" w:rsidP="0033661C"/>
        </w:tc>
        <w:tc>
          <w:tcPr>
            <w:tcW w:w="285" w:type="pct"/>
          </w:tcPr>
          <w:p w:rsidR="00642F7F" w:rsidRPr="00010D13" w:rsidRDefault="00642F7F" w:rsidP="0033661C"/>
        </w:tc>
        <w:tc>
          <w:tcPr>
            <w:tcW w:w="333" w:type="pct"/>
          </w:tcPr>
          <w:p w:rsidR="00642F7F" w:rsidRPr="00010D13" w:rsidRDefault="00642F7F" w:rsidP="0033661C"/>
        </w:tc>
        <w:tc>
          <w:tcPr>
            <w:tcW w:w="381" w:type="pct"/>
          </w:tcPr>
          <w:p w:rsidR="00642F7F" w:rsidRPr="00010D13" w:rsidRDefault="00642F7F" w:rsidP="0033661C"/>
        </w:tc>
        <w:tc>
          <w:tcPr>
            <w:tcW w:w="333" w:type="pct"/>
          </w:tcPr>
          <w:p w:rsidR="00642F7F" w:rsidRPr="00010D13" w:rsidRDefault="00642F7F" w:rsidP="0033661C"/>
        </w:tc>
        <w:tc>
          <w:tcPr>
            <w:tcW w:w="286" w:type="pct"/>
          </w:tcPr>
          <w:p w:rsidR="00642F7F" w:rsidRPr="00010D13" w:rsidRDefault="00642F7F" w:rsidP="0033661C"/>
        </w:tc>
        <w:tc>
          <w:tcPr>
            <w:tcW w:w="524" w:type="pct"/>
            <w:vMerge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</w:p>
        </w:tc>
        <w:tc>
          <w:tcPr>
            <w:tcW w:w="643" w:type="pct"/>
            <w:vMerge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</w:p>
        </w:tc>
      </w:tr>
      <w:tr w:rsidR="00642F7F" w:rsidRPr="00EC1DD9" w:rsidTr="00651F07">
        <w:trPr>
          <w:trHeight w:val="145"/>
          <w:tblCellSpacing w:w="5" w:type="nil"/>
        </w:trPr>
        <w:tc>
          <w:tcPr>
            <w:tcW w:w="493" w:type="pct"/>
            <w:vMerge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394" w:type="pct"/>
            <w:vMerge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403" w:type="pct"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  <w:r w:rsidRPr="00EC1DD9">
              <w:t>областной бюджет</w:t>
            </w:r>
          </w:p>
        </w:tc>
        <w:tc>
          <w:tcPr>
            <w:tcW w:w="353" w:type="pct"/>
          </w:tcPr>
          <w:p w:rsidR="00642F7F" w:rsidRPr="00010D13" w:rsidRDefault="00C70743" w:rsidP="0033661C">
            <w:r>
              <w:t>26925,25207</w:t>
            </w:r>
          </w:p>
        </w:tc>
        <w:tc>
          <w:tcPr>
            <w:tcW w:w="243" w:type="pct"/>
          </w:tcPr>
          <w:p w:rsidR="00642F7F" w:rsidRPr="00010D13" w:rsidRDefault="00642F7F" w:rsidP="0033661C">
            <w:r w:rsidRPr="00010D13">
              <w:t>2965,85389</w:t>
            </w:r>
          </w:p>
        </w:tc>
        <w:tc>
          <w:tcPr>
            <w:tcW w:w="328" w:type="pct"/>
          </w:tcPr>
          <w:p w:rsidR="00642F7F" w:rsidRPr="00010D13" w:rsidRDefault="00642F7F" w:rsidP="0033661C">
            <w:r w:rsidRPr="00010D13">
              <w:t>3712,75573</w:t>
            </w:r>
          </w:p>
        </w:tc>
        <w:tc>
          <w:tcPr>
            <w:tcW w:w="285" w:type="pct"/>
          </w:tcPr>
          <w:p w:rsidR="00642F7F" w:rsidRPr="00010D13" w:rsidRDefault="00642F7F" w:rsidP="0033661C">
            <w:r w:rsidRPr="00010D13">
              <w:t>6150,54198</w:t>
            </w:r>
          </w:p>
        </w:tc>
        <w:tc>
          <w:tcPr>
            <w:tcW w:w="333" w:type="pct"/>
          </w:tcPr>
          <w:p w:rsidR="00642F7F" w:rsidRPr="00010D13" w:rsidRDefault="00642F7F" w:rsidP="0033661C">
            <w:r w:rsidRPr="00010D13">
              <w:t>3</w:t>
            </w:r>
            <w:r>
              <w:t>491,81335</w:t>
            </w:r>
          </w:p>
        </w:tc>
        <w:tc>
          <w:tcPr>
            <w:tcW w:w="381" w:type="pct"/>
          </w:tcPr>
          <w:p w:rsidR="00642F7F" w:rsidRPr="00010D13" w:rsidRDefault="00C70743" w:rsidP="0033661C">
            <w:r>
              <w:t>3123,92673</w:t>
            </w:r>
          </w:p>
        </w:tc>
        <w:tc>
          <w:tcPr>
            <w:tcW w:w="333" w:type="pct"/>
          </w:tcPr>
          <w:p w:rsidR="00642F7F" w:rsidRPr="00010D13" w:rsidRDefault="00C70743" w:rsidP="0033661C">
            <w:r>
              <w:t>3123,92673</w:t>
            </w:r>
          </w:p>
        </w:tc>
        <w:tc>
          <w:tcPr>
            <w:tcW w:w="286" w:type="pct"/>
          </w:tcPr>
          <w:p w:rsidR="00642F7F" w:rsidRPr="00010D13" w:rsidRDefault="00642F7F" w:rsidP="0033661C">
            <w:r w:rsidRPr="00010D13">
              <w:t>3</w:t>
            </w:r>
            <w:r>
              <w:t>640,5552</w:t>
            </w:r>
          </w:p>
        </w:tc>
        <w:tc>
          <w:tcPr>
            <w:tcW w:w="524" w:type="pct"/>
            <w:vMerge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</w:p>
        </w:tc>
        <w:tc>
          <w:tcPr>
            <w:tcW w:w="643" w:type="pct"/>
            <w:vMerge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</w:p>
        </w:tc>
      </w:tr>
      <w:tr w:rsidR="00642F7F" w:rsidRPr="00EC1DD9" w:rsidTr="00651F07">
        <w:trPr>
          <w:trHeight w:val="1230"/>
          <w:tblCellSpacing w:w="5" w:type="nil"/>
        </w:trPr>
        <w:tc>
          <w:tcPr>
            <w:tcW w:w="493" w:type="pct"/>
            <w:vMerge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394" w:type="pct"/>
            <w:vMerge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403" w:type="pct"/>
          </w:tcPr>
          <w:p w:rsidR="00642F7F" w:rsidRDefault="00642F7F" w:rsidP="0033661C">
            <w:pPr>
              <w:autoSpaceDE w:val="0"/>
              <w:autoSpaceDN w:val="0"/>
              <w:adjustRightInd w:val="0"/>
            </w:pPr>
            <w:r w:rsidRPr="00EC1DD9">
              <w:t>муниципальный бюджет: районный</w:t>
            </w:r>
          </w:p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</w:p>
        </w:tc>
        <w:tc>
          <w:tcPr>
            <w:tcW w:w="353" w:type="pct"/>
          </w:tcPr>
          <w:p w:rsidR="00642F7F" w:rsidRPr="005527D3" w:rsidRDefault="00C70743" w:rsidP="0033661C">
            <w:r>
              <w:t>569,4405</w:t>
            </w:r>
          </w:p>
        </w:tc>
        <w:tc>
          <w:tcPr>
            <w:tcW w:w="243" w:type="pct"/>
          </w:tcPr>
          <w:p w:rsidR="00642F7F" w:rsidRPr="00010D13" w:rsidRDefault="00642F7F" w:rsidP="0033661C">
            <w:pPr>
              <w:rPr>
                <w:sz w:val="18"/>
                <w:szCs w:val="18"/>
              </w:rPr>
            </w:pPr>
            <w:r w:rsidRPr="00010D13">
              <w:rPr>
                <w:sz w:val="18"/>
                <w:szCs w:val="18"/>
              </w:rPr>
              <w:t>296,58539</w:t>
            </w:r>
          </w:p>
        </w:tc>
        <w:tc>
          <w:tcPr>
            <w:tcW w:w="328" w:type="pct"/>
          </w:tcPr>
          <w:p w:rsidR="00642F7F" w:rsidRPr="00010D13" w:rsidRDefault="00642F7F" w:rsidP="0033661C">
            <w:r w:rsidRPr="00010D13">
              <w:t>74,25511</w:t>
            </w:r>
          </w:p>
        </w:tc>
        <w:tc>
          <w:tcPr>
            <w:tcW w:w="285" w:type="pct"/>
          </w:tcPr>
          <w:p w:rsidR="00642F7F" w:rsidRPr="00010D13" w:rsidRDefault="00642F7F" w:rsidP="0033661C">
            <w:r w:rsidRPr="00010D13">
              <w:t>124,30000</w:t>
            </w:r>
          </w:p>
        </w:tc>
        <w:tc>
          <w:tcPr>
            <w:tcW w:w="333" w:type="pct"/>
          </w:tcPr>
          <w:p w:rsidR="00642F7F" w:rsidRPr="00010D13" w:rsidRDefault="00642F7F" w:rsidP="0033661C">
            <w:r>
              <w:t>0</w:t>
            </w:r>
          </w:p>
        </w:tc>
        <w:tc>
          <w:tcPr>
            <w:tcW w:w="381" w:type="pct"/>
          </w:tcPr>
          <w:p w:rsidR="00642F7F" w:rsidRPr="00010D13" w:rsidRDefault="00C70743" w:rsidP="0033661C">
            <w:r>
              <w:t>0</w:t>
            </w:r>
          </w:p>
        </w:tc>
        <w:tc>
          <w:tcPr>
            <w:tcW w:w="333" w:type="pct"/>
          </w:tcPr>
          <w:p w:rsidR="00642F7F" w:rsidRPr="00010D13" w:rsidRDefault="00C70743" w:rsidP="0033661C">
            <w:r>
              <w:t>0</w:t>
            </w:r>
          </w:p>
        </w:tc>
        <w:tc>
          <w:tcPr>
            <w:tcW w:w="286" w:type="pct"/>
          </w:tcPr>
          <w:p w:rsidR="00642F7F" w:rsidRPr="005527D3" w:rsidRDefault="00C70743" w:rsidP="0033661C">
            <w:r>
              <w:t>0</w:t>
            </w:r>
          </w:p>
        </w:tc>
        <w:tc>
          <w:tcPr>
            <w:tcW w:w="524" w:type="pct"/>
            <w:vMerge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</w:p>
        </w:tc>
        <w:tc>
          <w:tcPr>
            <w:tcW w:w="643" w:type="pct"/>
            <w:vMerge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</w:p>
        </w:tc>
      </w:tr>
      <w:tr w:rsidR="00642F7F" w:rsidRPr="00EC1DD9" w:rsidTr="00651F07">
        <w:trPr>
          <w:trHeight w:val="690"/>
          <w:tblCellSpacing w:w="5" w:type="nil"/>
        </w:trPr>
        <w:tc>
          <w:tcPr>
            <w:tcW w:w="493" w:type="pct"/>
            <w:vMerge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394" w:type="pct"/>
            <w:vMerge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403" w:type="pct"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  <w:r>
              <w:t>бюджет поселения</w:t>
            </w:r>
            <w:r w:rsidRPr="00EC1DD9">
              <w:t xml:space="preserve">       </w:t>
            </w:r>
          </w:p>
        </w:tc>
        <w:tc>
          <w:tcPr>
            <w:tcW w:w="353" w:type="pct"/>
          </w:tcPr>
          <w:p w:rsidR="00642F7F" w:rsidRPr="00EC1DD9" w:rsidRDefault="00642F7F" w:rsidP="003366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150,90168</w:t>
            </w:r>
          </w:p>
        </w:tc>
        <w:tc>
          <w:tcPr>
            <w:tcW w:w="243" w:type="pct"/>
          </w:tcPr>
          <w:p w:rsidR="00642F7F" w:rsidRDefault="00642F7F" w:rsidP="0033661C">
            <w:pPr>
              <w:jc w:val="center"/>
              <w:rPr>
                <w:color w:val="000000"/>
              </w:rPr>
            </w:pPr>
          </w:p>
          <w:p w:rsidR="00642F7F" w:rsidRDefault="00642F7F" w:rsidP="0033661C">
            <w:pPr>
              <w:jc w:val="center"/>
              <w:rPr>
                <w:color w:val="000000"/>
              </w:rPr>
            </w:pPr>
          </w:p>
        </w:tc>
        <w:tc>
          <w:tcPr>
            <w:tcW w:w="328" w:type="pct"/>
          </w:tcPr>
          <w:p w:rsidR="00642F7F" w:rsidRDefault="00642F7F" w:rsidP="0033661C">
            <w:pPr>
              <w:jc w:val="center"/>
              <w:rPr>
                <w:color w:val="000000"/>
              </w:rPr>
            </w:pPr>
          </w:p>
          <w:p w:rsidR="00642F7F" w:rsidRPr="00EC1DD9" w:rsidRDefault="00642F7F" w:rsidP="003366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  <w:tc>
          <w:tcPr>
            <w:tcW w:w="285" w:type="pct"/>
            <w:vAlign w:val="center"/>
          </w:tcPr>
          <w:p w:rsidR="00642F7F" w:rsidRDefault="00642F7F" w:rsidP="0033661C">
            <w:pPr>
              <w:jc w:val="center"/>
              <w:rPr>
                <w:color w:val="000000"/>
              </w:rPr>
            </w:pPr>
          </w:p>
        </w:tc>
        <w:tc>
          <w:tcPr>
            <w:tcW w:w="333" w:type="pct"/>
            <w:vAlign w:val="center"/>
          </w:tcPr>
          <w:p w:rsidR="00642F7F" w:rsidRDefault="00C70743" w:rsidP="003366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76,43796</w:t>
            </w:r>
          </w:p>
        </w:tc>
        <w:tc>
          <w:tcPr>
            <w:tcW w:w="381" w:type="pct"/>
            <w:vAlign w:val="center"/>
          </w:tcPr>
          <w:p w:rsidR="00642F7F" w:rsidRDefault="00642F7F" w:rsidP="0033661C">
            <w:pPr>
              <w:jc w:val="center"/>
              <w:rPr>
                <w:color w:val="000000"/>
              </w:rPr>
            </w:pPr>
          </w:p>
        </w:tc>
        <w:tc>
          <w:tcPr>
            <w:tcW w:w="333" w:type="pct"/>
          </w:tcPr>
          <w:p w:rsidR="00642F7F" w:rsidRDefault="00642F7F" w:rsidP="0033661C">
            <w:pPr>
              <w:jc w:val="center"/>
              <w:rPr>
                <w:color w:val="000000"/>
              </w:rPr>
            </w:pPr>
          </w:p>
        </w:tc>
        <w:tc>
          <w:tcPr>
            <w:tcW w:w="286" w:type="pct"/>
          </w:tcPr>
          <w:p w:rsidR="00642F7F" w:rsidRDefault="00642F7F" w:rsidP="0033661C">
            <w:pPr>
              <w:jc w:val="center"/>
              <w:rPr>
                <w:color w:val="000000"/>
              </w:rPr>
            </w:pPr>
          </w:p>
        </w:tc>
        <w:tc>
          <w:tcPr>
            <w:tcW w:w="524" w:type="pct"/>
            <w:vMerge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</w:p>
        </w:tc>
        <w:tc>
          <w:tcPr>
            <w:tcW w:w="643" w:type="pct"/>
            <w:vMerge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</w:p>
        </w:tc>
      </w:tr>
      <w:tr w:rsidR="00642F7F" w:rsidRPr="00EC1DD9" w:rsidTr="00651F07">
        <w:trPr>
          <w:trHeight w:val="145"/>
          <w:tblCellSpacing w:w="5" w:type="nil"/>
        </w:trPr>
        <w:tc>
          <w:tcPr>
            <w:tcW w:w="493" w:type="pct"/>
            <w:vMerge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394" w:type="pct"/>
            <w:vMerge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403" w:type="pct"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  <w:r w:rsidRPr="00EC1DD9">
              <w:t xml:space="preserve">внебюджетные      </w:t>
            </w:r>
          </w:p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  <w:r w:rsidRPr="00EC1DD9">
              <w:t xml:space="preserve">средства          </w:t>
            </w:r>
          </w:p>
        </w:tc>
        <w:tc>
          <w:tcPr>
            <w:tcW w:w="353" w:type="pct"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  <w:r w:rsidRPr="00EC1DD9">
              <w:t>-</w:t>
            </w:r>
          </w:p>
        </w:tc>
        <w:tc>
          <w:tcPr>
            <w:tcW w:w="243" w:type="pct"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</w:p>
        </w:tc>
        <w:tc>
          <w:tcPr>
            <w:tcW w:w="328" w:type="pct"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</w:p>
        </w:tc>
        <w:tc>
          <w:tcPr>
            <w:tcW w:w="285" w:type="pct"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</w:p>
        </w:tc>
        <w:tc>
          <w:tcPr>
            <w:tcW w:w="333" w:type="pct"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</w:p>
        </w:tc>
        <w:tc>
          <w:tcPr>
            <w:tcW w:w="381" w:type="pct"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</w:p>
        </w:tc>
        <w:tc>
          <w:tcPr>
            <w:tcW w:w="333" w:type="pct"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</w:p>
        </w:tc>
        <w:tc>
          <w:tcPr>
            <w:tcW w:w="286" w:type="pct"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</w:p>
        </w:tc>
        <w:tc>
          <w:tcPr>
            <w:tcW w:w="524" w:type="pct"/>
            <w:vMerge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</w:p>
        </w:tc>
        <w:tc>
          <w:tcPr>
            <w:tcW w:w="643" w:type="pct"/>
            <w:vMerge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</w:p>
        </w:tc>
      </w:tr>
    </w:tbl>
    <w:p w:rsidR="00642F7F" w:rsidRDefault="00651F07" w:rsidP="00642F7F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642F7F" w:rsidRPr="00FC1C23">
        <w:rPr>
          <w:sz w:val="28"/>
          <w:szCs w:val="28"/>
        </w:rPr>
        <w:t xml:space="preserve">) строку </w:t>
      </w:r>
      <w:r w:rsidR="00642F7F">
        <w:rPr>
          <w:sz w:val="28"/>
          <w:szCs w:val="28"/>
        </w:rPr>
        <w:t>«</w:t>
      </w:r>
      <w:r w:rsidR="00642F7F" w:rsidRPr="00FC1C23">
        <w:rPr>
          <w:sz w:val="28"/>
          <w:szCs w:val="28"/>
        </w:rPr>
        <w:t xml:space="preserve">Итого по </w:t>
      </w:r>
      <w:r w:rsidR="00642F7F">
        <w:rPr>
          <w:sz w:val="28"/>
          <w:szCs w:val="28"/>
        </w:rPr>
        <w:t>муниципальной программе»</w:t>
      </w:r>
      <w:r w:rsidR="00642F7F" w:rsidRPr="00FC1C23">
        <w:rPr>
          <w:sz w:val="28"/>
          <w:szCs w:val="28"/>
        </w:rPr>
        <w:t xml:space="preserve"> изложить в следующей редакции</w:t>
      </w:r>
      <w:r w:rsidR="00642F7F">
        <w:rPr>
          <w:sz w:val="28"/>
          <w:szCs w:val="28"/>
        </w:rPr>
        <w:t>:</w:t>
      </w:r>
    </w:p>
    <w:p w:rsidR="006D0A05" w:rsidRDefault="006D0A05" w:rsidP="00642F7F">
      <w:pPr>
        <w:contextualSpacing/>
        <w:jc w:val="both"/>
        <w:rPr>
          <w:sz w:val="28"/>
          <w:szCs w:val="28"/>
        </w:rPr>
      </w:pPr>
    </w:p>
    <w:tbl>
      <w:tblPr>
        <w:tblW w:w="5408" w:type="pct"/>
        <w:tblCellSpacing w:w="5" w:type="nil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156"/>
        <w:gridCol w:w="156"/>
        <w:gridCol w:w="1422"/>
        <w:gridCol w:w="1110"/>
        <w:gridCol w:w="1018"/>
        <w:gridCol w:w="1018"/>
        <w:gridCol w:w="1018"/>
        <w:gridCol w:w="1018"/>
        <w:gridCol w:w="1018"/>
        <w:gridCol w:w="1018"/>
        <w:gridCol w:w="1018"/>
        <w:gridCol w:w="155"/>
        <w:gridCol w:w="155"/>
      </w:tblGrid>
      <w:tr w:rsidR="00642F7F" w:rsidRPr="00FC1C23" w:rsidTr="0033661C">
        <w:trPr>
          <w:trHeight w:val="145"/>
          <w:tblCellSpacing w:w="5" w:type="nil"/>
        </w:trPr>
        <w:tc>
          <w:tcPr>
            <w:tcW w:w="4925" w:type="pct"/>
            <w:gridSpan w:val="12"/>
          </w:tcPr>
          <w:p w:rsidR="00642F7F" w:rsidRPr="00FC1C23" w:rsidRDefault="00642F7F" w:rsidP="003366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42F7F" w:rsidRPr="00FC1C23" w:rsidRDefault="00642F7F" w:rsidP="003366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C1C23">
              <w:rPr>
                <w:sz w:val="20"/>
                <w:szCs w:val="20"/>
                <w:lang w:val="en-US"/>
              </w:rPr>
              <w:t>Итого</w:t>
            </w:r>
            <w:proofErr w:type="spellEnd"/>
            <w:r w:rsidRPr="00FC1C2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1C23">
              <w:rPr>
                <w:sz w:val="20"/>
                <w:szCs w:val="20"/>
                <w:lang w:val="en-US"/>
              </w:rPr>
              <w:t>по</w:t>
            </w:r>
            <w:proofErr w:type="spellEnd"/>
            <w:r w:rsidRPr="00FC1C2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1C23">
              <w:rPr>
                <w:sz w:val="20"/>
                <w:szCs w:val="20"/>
                <w:lang w:val="en-US"/>
              </w:rPr>
              <w:t>муниципальной</w:t>
            </w:r>
            <w:proofErr w:type="spellEnd"/>
            <w:r w:rsidRPr="00FC1C2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1C23">
              <w:rPr>
                <w:sz w:val="20"/>
                <w:szCs w:val="20"/>
                <w:lang w:val="en-US"/>
              </w:rPr>
              <w:t>программе</w:t>
            </w:r>
            <w:proofErr w:type="spellEnd"/>
            <w:r w:rsidRPr="00FC1C23">
              <w:rPr>
                <w:sz w:val="20"/>
                <w:szCs w:val="20"/>
                <w:lang w:val="en-US"/>
              </w:rPr>
              <w:t xml:space="preserve">       </w:t>
            </w:r>
          </w:p>
          <w:p w:rsidR="00642F7F" w:rsidRPr="00FC1C23" w:rsidRDefault="00642F7F" w:rsidP="0033661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FC1C23">
              <w:rPr>
                <w:sz w:val="20"/>
                <w:szCs w:val="20"/>
                <w:lang w:val="en-US"/>
              </w:rPr>
              <w:t xml:space="preserve">                                                         </w:t>
            </w:r>
          </w:p>
        </w:tc>
        <w:tc>
          <w:tcPr>
            <w:tcW w:w="75" w:type="pct"/>
          </w:tcPr>
          <w:p w:rsidR="00642F7F" w:rsidRPr="00FC1C23" w:rsidRDefault="00642F7F" w:rsidP="0033661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</w:tr>
      <w:tr w:rsidR="00C70743" w:rsidRPr="00FC1C23" w:rsidTr="00C70743">
        <w:trPr>
          <w:trHeight w:val="308"/>
          <w:tblCellSpacing w:w="5" w:type="nil"/>
        </w:trPr>
        <w:tc>
          <w:tcPr>
            <w:tcW w:w="75" w:type="pct"/>
            <w:vMerge w:val="restart"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 w:val="restart"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647" w:type="pct"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FC1C23">
              <w:rPr>
                <w:b/>
                <w:sz w:val="20"/>
                <w:szCs w:val="20"/>
                <w:lang w:val="en-US"/>
              </w:rPr>
              <w:t>итого</w:t>
            </w:r>
            <w:proofErr w:type="spellEnd"/>
            <w:r w:rsidRPr="00FC1C23">
              <w:rPr>
                <w:b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546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30814,14358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3540,25802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5526,63584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7816,28975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3768,25131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3223,92673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3223,92673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3714,85520</w:t>
            </w:r>
          </w:p>
        </w:tc>
        <w:tc>
          <w:tcPr>
            <w:tcW w:w="75" w:type="pct"/>
            <w:vAlign w:val="center"/>
          </w:tcPr>
          <w:p w:rsidR="00C70743" w:rsidRPr="00FC1C23" w:rsidRDefault="00C70743" w:rsidP="0033661C">
            <w:pPr>
              <w:rPr>
                <w:b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75" w:type="pct"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</w:tr>
      <w:tr w:rsidR="00C70743" w:rsidRPr="00FC1C23" w:rsidTr="00C70743">
        <w:trPr>
          <w:trHeight w:val="145"/>
          <w:tblCellSpacing w:w="5" w:type="nil"/>
        </w:trPr>
        <w:tc>
          <w:tcPr>
            <w:tcW w:w="75" w:type="pct"/>
            <w:vMerge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647" w:type="pct"/>
            <w:vAlign w:val="center"/>
          </w:tcPr>
          <w:p w:rsidR="00C70743" w:rsidRDefault="00C7074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546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0,00000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75" w:type="pct"/>
            <w:vAlign w:val="center"/>
          </w:tcPr>
          <w:p w:rsidR="00C70743" w:rsidRPr="00FC1C23" w:rsidRDefault="00C70743" w:rsidP="0033661C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75" w:type="pct"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</w:tr>
      <w:tr w:rsidR="00C70743" w:rsidRPr="00FC1C23" w:rsidTr="00C70743">
        <w:trPr>
          <w:trHeight w:val="145"/>
          <w:tblCellSpacing w:w="5" w:type="nil"/>
        </w:trPr>
        <w:tc>
          <w:tcPr>
            <w:tcW w:w="75" w:type="pct"/>
            <w:vMerge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647" w:type="pct"/>
            <w:vAlign w:val="center"/>
          </w:tcPr>
          <w:p w:rsidR="00C70743" w:rsidRDefault="00C7074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546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29261,15180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3211,95146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5048,45573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7620,52260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3491,81335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3123,92673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3123,92673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3640,55520</w:t>
            </w:r>
          </w:p>
        </w:tc>
        <w:tc>
          <w:tcPr>
            <w:tcW w:w="75" w:type="pct"/>
            <w:vAlign w:val="center"/>
          </w:tcPr>
          <w:p w:rsidR="00C70743" w:rsidRPr="00FC1C23" w:rsidRDefault="00C70743" w:rsidP="0033661C">
            <w:pPr>
              <w:rPr>
                <w:b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75" w:type="pct"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</w:tr>
      <w:tr w:rsidR="00C70743" w:rsidRPr="00FC1C23" w:rsidTr="00C70743">
        <w:trPr>
          <w:trHeight w:val="145"/>
          <w:tblCellSpacing w:w="5" w:type="nil"/>
        </w:trPr>
        <w:tc>
          <w:tcPr>
            <w:tcW w:w="75" w:type="pct"/>
            <w:vMerge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647" w:type="pct"/>
            <w:vAlign w:val="center"/>
          </w:tcPr>
          <w:p w:rsidR="00C70743" w:rsidRDefault="00C7074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муниципальный бюджет: районный        </w:t>
            </w:r>
          </w:p>
        </w:tc>
        <w:tc>
          <w:tcPr>
            <w:tcW w:w="546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1399,44242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321,19516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408,18011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195,76715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200,00000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100,00000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100,00000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74,30000</w:t>
            </w:r>
          </w:p>
        </w:tc>
        <w:tc>
          <w:tcPr>
            <w:tcW w:w="75" w:type="pct"/>
            <w:vAlign w:val="center"/>
          </w:tcPr>
          <w:p w:rsidR="00C70743" w:rsidRPr="00FC1C23" w:rsidRDefault="00C70743" w:rsidP="0033661C">
            <w:pPr>
              <w:rPr>
                <w:b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75" w:type="pct"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</w:tr>
      <w:tr w:rsidR="00C70743" w:rsidRPr="00FC1C23" w:rsidTr="00C70743">
        <w:trPr>
          <w:trHeight w:val="145"/>
          <w:tblCellSpacing w:w="5" w:type="nil"/>
        </w:trPr>
        <w:tc>
          <w:tcPr>
            <w:tcW w:w="75" w:type="pct"/>
            <w:vMerge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647" w:type="pct"/>
            <w:vAlign w:val="center"/>
          </w:tcPr>
          <w:p w:rsidR="00C70743" w:rsidRDefault="00C7074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бюджет поселения</w:t>
            </w:r>
          </w:p>
        </w:tc>
        <w:tc>
          <w:tcPr>
            <w:tcW w:w="546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146,43796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0,00000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70,00000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0,00000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76,43796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0,00000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0,00000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0,00000</w:t>
            </w:r>
          </w:p>
        </w:tc>
        <w:tc>
          <w:tcPr>
            <w:tcW w:w="75" w:type="pct"/>
            <w:vAlign w:val="center"/>
          </w:tcPr>
          <w:p w:rsidR="00C70743" w:rsidRPr="00FC1C23" w:rsidRDefault="00C70743" w:rsidP="0033661C">
            <w:pPr>
              <w:rPr>
                <w:b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75" w:type="pct"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</w:tr>
      <w:tr w:rsidR="00C70743" w:rsidRPr="00FC1C23" w:rsidTr="00C70743">
        <w:trPr>
          <w:trHeight w:val="145"/>
          <w:tblCellSpacing w:w="5" w:type="nil"/>
        </w:trPr>
        <w:tc>
          <w:tcPr>
            <w:tcW w:w="75" w:type="pct"/>
            <w:vMerge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647" w:type="pct"/>
            <w:vAlign w:val="center"/>
          </w:tcPr>
          <w:p w:rsidR="00C70743" w:rsidRDefault="00C7074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внебюджетные средства     </w:t>
            </w:r>
          </w:p>
        </w:tc>
        <w:tc>
          <w:tcPr>
            <w:tcW w:w="546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7,11140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7,11140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0,00000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0,00000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0,00000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0,00000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0,00000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0,00000</w:t>
            </w:r>
          </w:p>
        </w:tc>
        <w:tc>
          <w:tcPr>
            <w:tcW w:w="75" w:type="pct"/>
            <w:vAlign w:val="center"/>
          </w:tcPr>
          <w:p w:rsidR="00C70743" w:rsidRPr="00FC1C23" w:rsidRDefault="00C70743" w:rsidP="0033661C">
            <w:pPr>
              <w:rPr>
                <w:b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75" w:type="pct"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</w:tr>
    </w:tbl>
    <w:p w:rsidR="00642F7F" w:rsidRDefault="00642F7F" w:rsidP="00642F7F">
      <w:pPr>
        <w:contextualSpacing/>
        <w:jc w:val="both"/>
        <w:rPr>
          <w:sz w:val="28"/>
          <w:szCs w:val="28"/>
        </w:rPr>
      </w:pPr>
    </w:p>
    <w:p w:rsidR="00642F7F" w:rsidRPr="00FC1C23" w:rsidRDefault="00642F7F" w:rsidP="00642F7F">
      <w:pPr>
        <w:contextualSpacing/>
        <w:jc w:val="both"/>
        <w:rPr>
          <w:sz w:val="28"/>
          <w:szCs w:val="28"/>
        </w:rPr>
      </w:pPr>
    </w:p>
    <w:p w:rsidR="00642F7F" w:rsidRDefault="00642F7F" w:rsidP="00642F7F">
      <w:pPr>
        <w:contextualSpacing/>
        <w:jc w:val="both"/>
        <w:rPr>
          <w:sz w:val="28"/>
          <w:szCs w:val="28"/>
        </w:rPr>
      </w:pPr>
    </w:p>
    <w:p w:rsidR="00642F7F" w:rsidRPr="00CB66AF" w:rsidRDefault="00642F7F" w:rsidP="00642F7F">
      <w:pPr>
        <w:jc w:val="both"/>
      </w:pPr>
      <w:r>
        <w:rPr>
          <w:sz w:val="28"/>
          <w:szCs w:val="28"/>
        </w:rPr>
        <w:tab/>
      </w:r>
    </w:p>
    <w:p w:rsidR="00642F7F" w:rsidRDefault="00642F7F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</w:p>
    <w:sectPr w:rsidR="00642F7F" w:rsidSect="00651F0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6"/>
  </w:num>
  <w:num w:numId="3">
    <w:abstractNumId w:val="21"/>
  </w:num>
  <w:num w:numId="4">
    <w:abstractNumId w:val="15"/>
  </w:num>
  <w:num w:numId="5">
    <w:abstractNumId w:val="9"/>
  </w:num>
  <w:num w:numId="6">
    <w:abstractNumId w:val="11"/>
  </w:num>
  <w:num w:numId="7">
    <w:abstractNumId w:val="12"/>
  </w:num>
  <w:num w:numId="8">
    <w:abstractNumId w:val="7"/>
  </w:num>
  <w:num w:numId="9">
    <w:abstractNumId w:val="17"/>
  </w:num>
  <w:num w:numId="10">
    <w:abstractNumId w:val="18"/>
  </w:num>
  <w:num w:numId="11">
    <w:abstractNumId w:val="3"/>
  </w:num>
  <w:num w:numId="12">
    <w:abstractNumId w:val="2"/>
  </w:num>
  <w:num w:numId="13">
    <w:abstractNumId w:val="1"/>
  </w:num>
  <w:num w:numId="14">
    <w:abstractNumId w:val="20"/>
  </w:num>
  <w:num w:numId="15">
    <w:abstractNumId w:val="4"/>
  </w:num>
  <w:num w:numId="16">
    <w:abstractNumId w:val="0"/>
  </w:num>
  <w:num w:numId="17">
    <w:abstractNumId w:val="19"/>
  </w:num>
  <w:num w:numId="18">
    <w:abstractNumId w:val="8"/>
  </w:num>
  <w:num w:numId="19">
    <w:abstractNumId w:val="10"/>
  </w:num>
  <w:num w:numId="20">
    <w:abstractNumId w:val="22"/>
  </w:num>
  <w:num w:numId="21">
    <w:abstractNumId w:val="24"/>
  </w:num>
  <w:num w:numId="22">
    <w:abstractNumId w:val="16"/>
  </w:num>
  <w:num w:numId="23">
    <w:abstractNumId w:val="5"/>
  </w:num>
  <w:num w:numId="24">
    <w:abstractNumId w:val="13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71DEE"/>
    <w:rsid w:val="00006F7C"/>
    <w:rsid w:val="000126C4"/>
    <w:rsid w:val="00040DC1"/>
    <w:rsid w:val="000571A1"/>
    <w:rsid w:val="00084B24"/>
    <w:rsid w:val="00085378"/>
    <w:rsid w:val="000A5D99"/>
    <w:rsid w:val="00101327"/>
    <w:rsid w:val="00121CC3"/>
    <w:rsid w:val="00133086"/>
    <w:rsid w:val="00193C91"/>
    <w:rsid w:val="001C703E"/>
    <w:rsid w:val="00204D88"/>
    <w:rsid w:val="00214037"/>
    <w:rsid w:val="002321CB"/>
    <w:rsid w:val="00271DEE"/>
    <w:rsid w:val="002D49BF"/>
    <w:rsid w:val="00303D18"/>
    <w:rsid w:val="0033661C"/>
    <w:rsid w:val="003C79BF"/>
    <w:rsid w:val="00424906"/>
    <w:rsid w:val="00453D05"/>
    <w:rsid w:val="00456F87"/>
    <w:rsid w:val="0048062B"/>
    <w:rsid w:val="004A4C30"/>
    <w:rsid w:val="004C4833"/>
    <w:rsid w:val="005178B3"/>
    <w:rsid w:val="00523785"/>
    <w:rsid w:val="005C7DF4"/>
    <w:rsid w:val="0062109A"/>
    <w:rsid w:val="00642F7F"/>
    <w:rsid w:val="00646E59"/>
    <w:rsid w:val="00651F07"/>
    <w:rsid w:val="00655A3E"/>
    <w:rsid w:val="00675EED"/>
    <w:rsid w:val="00677A0D"/>
    <w:rsid w:val="006D0A05"/>
    <w:rsid w:val="00745B04"/>
    <w:rsid w:val="007A115F"/>
    <w:rsid w:val="007A7121"/>
    <w:rsid w:val="007C7DB8"/>
    <w:rsid w:val="007E30CA"/>
    <w:rsid w:val="00885908"/>
    <w:rsid w:val="008F5E26"/>
    <w:rsid w:val="00956742"/>
    <w:rsid w:val="009D0C13"/>
    <w:rsid w:val="009F5BC9"/>
    <w:rsid w:val="00A56B38"/>
    <w:rsid w:val="00A77377"/>
    <w:rsid w:val="00AE7E41"/>
    <w:rsid w:val="00B35790"/>
    <w:rsid w:val="00BA73DC"/>
    <w:rsid w:val="00BE6793"/>
    <w:rsid w:val="00C06FD1"/>
    <w:rsid w:val="00C70743"/>
    <w:rsid w:val="00D706C9"/>
    <w:rsid w:val="00D73553"/>
    <w:rsid w:val="00F80064"/>
    <w:rsid w:val="00F86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DEE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5178B3"/>
    <w:pPr>
      <w:keepNext/>
      <w:spacing w:line="360" w:lineRule="auto"/>
      <w:ind w:right="-108"/>
      <w:jc w:val="center"/>
      <w:outlineLvl w:val="1"/>
    </w:pPr>
    <w:rPr>
      <w:rFonts w:ascii="Univers" w:hAnsi="Univer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178B3"/>
    <w:rPr>
      <w:rFonts w:ascii="Univers" w:hAnsi="Univers"/>
      <w:b/>
      <w:sz w:val="24"/>
    </w:rPr>
  </w:style>
  <w:style w:type="paragraph" w:styleId="a3">
    <w:name w:val="Title"/>
    <w:basedOn w:val="a"/>
    <w:link w:val="a4"/>
    <w:qFormat/>
    <w:rsid w:val="005178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5178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271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DEE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0126C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rmal">
    <w:name w:val="ConsPlusNormal"/>
    <w:link w:val="ConsPlusNormal0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ConsPlusNormal0">
    <w:name w:val="ConsPlusNormal Знак"/>
    <w:link w:val="ConsPlusNormal"/>
    <w:locked/>
    <w:rsid w:val="000126C4"/>
    <w:rPr>
      <w:rFonts w:ascii="Arial" w:hAnsi="Arial" w:cs="Arial"/>
      <w:lang w:eastAsia="en-US"/>
    </w:rPr>
  </w:style>
  <w:style w:type="paragraph" w:customStyle="1" w:styleId="Default">
    <w:name w:val="Default"/>
    <w:rsid w:val="000126C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0126C4"/>
  </w:style>
  <w:style w:type="character" w:styleId="a8">
    <w:name w:val="Hyperlink"/>
    <w:basedOn w:val="a0"/>
    <w:uiPriority w:val="99"/>
    <w:semiHidden/>
    <w:unhideWhenUsed/>
    <w:rsid w:val="000126C4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0126C4"/>
    <w:pPr>
      <w:ind w:left="720"/>
      <w:contextualSpacing/>
    </w:pPr>
    <w:rPr>
      <w:sz w:val="20"/>
      <w:szCs w:val="20"/>
      <w:lang w:val="en-US"/>
    </w:rPr>
  </w:style>
  <w:style w:type="paragraph" w:styleId="aa">
    <w:name w:val="Normal (Web)"/>
    <w:basedOn w:val="a"/>
    <w:uiPriority w:val="99"/>
    <w:rsid w:val="000126C4"/>
    <w:pPr>
      <w:spacing w:before="100" w:beforeAutospacing="1" w:after="100" w:afterAutospacing="1"/>
    </w:pPr>
  </w:style>
  <w:style w:type="paragraph" w:customStyle="1" w:styleId="ConsNormal">
    <w:name w:val="ConsNormal"/>
    <w:rsid w:val="000126C4"/>
    <w:pPr>
      <w:widowControl w:val="0"/>
      <w:ind w:firstLine="720"/>
    </w:pPr>
    <w:rPr>
      <w:rFonts w:ascii="Arial" w:hAnsi="Arial"/>
      <w:snapToGrid w:val="0"/>
    </w:rPr>
  </w:style>
  <w:style w:type="paragraph" w:styleId="21">
    <w:name w:val="Body Text Indent 2"/>
    <w:basedOn w:val="a"/>
    <w:link w:val="22"/>
    <w:rsid w:val="000126C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126C4"/>
    <w:rPr>
      <w:sz w:val="24"/>
      <w:szCs w:val="24"/>
    </w:rPr>
  </w:style>
  <w:style w:type="paragraph" w:customStyle="1" w:styleId="ConsPlusNonformat">
    <w:name w:val="ConsPlusNonformat"/>
    <w:uiPriority w:val="99"/>
    <w:rsid w:val="000126C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">
    <w:name w:val="Основной текст_"/>
    <w:basedOn w:val="a0"/>
    <w:link w:val="5"/>
    <w:locked/>
    <w:rsid w:val="000126C4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b"/>
    <w:rsid w:val="000126C4"/>
    <w:pPr>
      <w:shd w:val="clear" w:color="auto" w:fill="FFFFFF"/>
      <w:spacing w:before="360" w:after="240" w:line="240" w:lineRule="atLeast"/>
      <w:jc w:val="center"/>
    </w:pPr>
    <w:rPr>
      <w:sz w:val="27"/>
      <w:szCs w:val="27"/>
    </w:rPr>
  </w:style>
  <w:style w:type="character" w:customStyle="1" w:styleId="3">
    <w:name w:val="Заголовок №3_"/>
    <w:basedOn w:val="a0"/>
    <w:link w:val="30"/>
    <w:locked/>
    <w:rsid w:val="000126C4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0126C4"/>
    <w:pPr>
      <w:shd w:val="clear" w:color="auto" w:fill="FFFFFF"/>
      <w:spacing w:before="360" w:line="322" w:lineRule="exact"/>
      <w:ind w:hanging="500"/>
      <w:jc w:val="center"/>
      <w:outlineLvl w:val="2"/>
    </w:pPr>
    <w:rPr>
      <w:sz w:val="27"/>
      <w:szCs w:val="27"/>
    </w:rPr>
  </w:style>
  <w:style w:type="character" w:customStyle="1" w:styleId="1">
    <w:name w:val="Основной текст1"/>
    <w:basedOn w:val="ab"/>
    <w:rsid w:val="000126C4"/>
  </w:style>
  <w:style w:type="character" w:customStyle="1" w:styleId="31">
    <w:name w:val="Основной текст (3)_"/>
    <w:basedOn w:val="a0"/>
    <w:link w:val="32"/>
    <w:locked/>
    <w:rsid w:val="000126C4"/>
    <w:rPr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126C4"/>
    <w:pPr>
      <w:shd w:val="clear" w:color="auto" w:fill="FFFFFF"/>
      <w:spacing w:before="300" w:after="600" w:line="322" w:lineRule="exact"/>
      <w:jc w:val="center"/>
    </w:pPr>
    <w:rPr>
      <w:sz w:val="27"/>
      <w:szCs w:val="27"/>
    </w:rPr>
  </w:style>
  <w:style w:type="paragraph" w:customStyle="1" w:styleId="71">
    <w:name w:val="Основной текст71"/>
    <w:basedOn w:val="a"/>
    <w:rsid w:val="000126C4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ac">
    <w:name w:val="Основной текст + Полужирный"/>
    <w:basedOn w:val="ab"/>
    <w:rsid w:val="000126C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0126C4"/>
  </w:style>
  <w:style w:type="paragraph" w:customStyle="1" w:styleId="GarantNormal">
    <w:name w:val="GarantNormal"/>
    <w:uiPriority w:val="99"/>
    <w:rsid w:val="000126C4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styleId="ad">
    <w:name w:val="footer"/>
    <w:basedOn w:val="a"/>
    <w:link w:val="ae"/>
    <w:rsid w:val="000126C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0126C4"/>
  </w:style>
  <w:style w:type="paragraph" w:styleId="af">
    <w:name w:val="Body Text"/>
    <w:basedOn w:val="a"/>
    <w:link w:val="af0"/>
    <w:rsid w:val="000126C4"/>
    <w:pPr>
      <w:spacing w:after="120"/>
    </w:pPr>
  </w:style>
  <w:style w:type="character" w:customStyle="1" w:styleId="af0">
    <w:name w:val="Основной текст Знак"/>
    <w:basedOn w:val="a0"/>
    <w:link w:val="af"/>
    <w:rsid w:val="000126C4"/>
    <w:rPr>
      <w:sz w:val="24"/>
      <w:szCs w:val="24"/>
    </w:rPr>
  </w:style>
  <w:style w:type="character" w:customStyle="1" w:styleId="tag">
    <w:name w:val="tag"/>
    <w:basedOn w:val="a0"/>
    <w:rsid w:val="000126C4"/>
  </w:style>
  <w:style w:type="paragraph" w:customStyle="1" w:styleId="formattext">
    <w:name w:val="formattext"/>
    <w:basedOn w:val="a"/>
    <w:rsid w:val="000126C4"/>
    <w:pPr>
      <w:spacing w:before="100" w:beforeAutospacing="1" w:after="100" w:afterAutospacing="1"/>
    </w:pPr>
  </w:style>
  <w:style w:type="paragraph" w:customStyle="1" w:styleId="ConsPlusTitle">
    <w:name w:val="ConsPlusTitle"/>
    <w:rsid w:val="000126C4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4D96D-FABC-419F-B489-DC4490063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694</Words>
  <Characters>3961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/>
  <LinksUpToDate>false</LinksUpToDate>
  <CharactersWithSpaces>4646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Попов Николай Геннадьевич2</dc:creator>
  <cp:lastModifiedBy>РайАдм - Кубрякова Людмила Евгеньевна</cp:lastModifiedBy>
  <cp:revision>6</cp:revision>
  <cp:lastPrinted>2021-06-03T12:14:00Z</cp:lastPrinted>
  <dcterms:created xsi:type="dcterms:W3CDTF">2021-06-01T08:37:00Z</dcterms:created>
  <dcterms:modified xsi:type="dcterms:W3CDTF">2021-06-11T09:35:00Z</dcterms:modified>
</cp:coreProperties>
</file>