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CBE" w:rsidRPr="00AE1C74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DC7CBE" w:rsidRPr="00AE1C74" w:rsidRDefault="00DC7CBE" w:rsidP="00DC7C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Муниципальное образование</w:t>
      </w:r>
    </w:p>
    <w:p w:rsidR="00DC7CBE" w:rsidRDefault="00DC7CBE" w:rsidP="00DC7CBE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 xml:space="preserve"> «Шенкурский муниципальный район»</w:t>
      </w:r>
    </w:p>
    <w:p w:rsidR="00DC7CBE" w:rsidRPr="00AE1C74" w:rsidRDefault="00DC7CBE" w:rsidP="00DC7CBE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DC7CBE" w:rsidRPr="00AE1C74" w:rsidRDefault="00DC7CBE" w:rsidP="00DC7CBE">
      <w:pPr>
        <w:tabs>
          <w:tab w:val="left" w:pos="2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DC7CBE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«Шенкурский муниципальный район»</w:t>
      </w:r>
    </w:p>
    <w:p w:rsidR="00DC7CBE" w:rsidRPr="00AE1C74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C7CBE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AE1C74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AE1C74">
        <w:rPr>
          <w:rFonts w:ascii="Times New Roman" w:hAnsi="Times New Roman"/>
          <w:b/>
          <w:sz w:val="28"/>
          <w:szCs w:val="28"/>
        </w:rPr>
        <w:t xml:space="preserve">  О  С  Т  А  Н  О  В  Л  Е  Н  И  Е</w:t>
      </w:r>
    </w:p>
    <w:p w:rsidR="00DC7CBE" w:rsidRPr="00AE1C74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C7CBE" w:rsidRDefault="00122447" w:rsidP="00DC7CB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12</w:t>
      </w:r>
      <w:r w:rsidR="00DC7CBE">
        <w:rPr>
          <w:rFonts w:ascii="Times New Roman" w:hAnsi="Times New Roman"/>
          <w:sz w:val="28"/>
          <w:szCs w:val="28"/>
        </w:rPr>
        <w:t xml:space="preserve"> » ноября</w:t>
      </w:r>
      <w:r w:rsidR="00DC7CBE" w:rsidRPr="00AE1C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2019 года  №  707 </w:t>
      </w:r>
      <w:r w:rsidR="00DC7CBE">
        <w:rPr>
          <w:rFonts w:ascii="Times New Roman" w:hAnsi="Times New Roman"/>
          <w:sz w:val="28"/>
          <w:szCs w:val="28"/>
        </w:rPr>
        <w:t xml:space="preserve">- </w:t>
      </w:r>
      <w:r w:rsidR="00DC7CBE" w:rsidRPr="00AE1C74">
        <w:rPr>
          <w:rFonts w:ascii="Times New Roman" w:hAnsi="Times New Roman"/>
          <w:sz w:val="28"/>
          <w:szCs w:val="28"/>
        </w:rPr>
        <w:t xml:space="preserve"> па</w:t>
      </w:r>
    </w:p>
    <w:p w:rsidR="00DC7CBE" w:rsidRPr="00AE1C74" w:rsidRDefault="00DC7CBE" w:rsidP="00DC7CB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DC7CBE" w:rsidRDefault="00DC7CBE" w:rsidP="00DC7CBE">
      <w:pPr>
        <w:tabs>
          <w:tab w:val="left" w:pos="4125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AE1C74">
        <w:rPr>
          <w:rFonts w:ascii="Times New Roman" w:hAnsi="Times New Roman"/>
          <w:sz w:val="28"/>
          <w:szCs w:val="28"/>
        </w:rPr>
        <w:t>г. Шенкурск</w:t>
      </w:r>
    </w:p>
    <w:p w:rsidR="00DC7CBE" w:rsidRPr="00AE1C74" w:rsidRDefault="00DC7CBE" w:rsidP="00DC7CBE">
      <w:pPr>
        <w:tabs>
          <w:tab w:val="left" w:pos="4125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DC7CBE" w:rsidRPr="006C4C38" w:rsidRDefault="00DC7CBE" w:rsidP="00DC7CBE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</w:t>
      </w:r>
      <w:r w:rsidRPr="006C4C3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в постановление администрации МО «Шенкурский муниципальный район» от 10 октября 2018г. № 679-па</w:t>
      </w:r>
    </w:p>
    <w:p w:rsidR="00DC7CBE" w:rsidRPr="00FD78D6" w:rsidRDefault="00DC7CBE" w:rsidP="00DC7CBE">
      <w:pPr>
        <w:tabs>
          <w:tab w:val="left" w:pos="412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C7CBE" w:rsidRPr="002B4A75" w:rsidRDefault="00DC7CBE" w:rsidP="00DC7C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2B4A75">
        <w:rPr>
          <w:rFonts w:ascii="Times New Roman" w:hAnsi="Times New Roman"/>
          <w:sz w:val="26"/>
          <w:szCs w:val="26"/>
        </w:rPr>
        <w:t xml:space="preserve">             В соответствии с Порядком разработки и реализации муниципальных программ МО «Шенкурский муниципальный район» и МО «</w:t>
      </w:r>
      <w:proofErr w:type="spellStart"/>
      <w:r w:rsidRPr="002B4A75">
        <w:rPr>
          <w:rFonts w:ascii="Times New Roman" w:hAnsi="Times New Roman"/>
          <w:sz w:val="26"/>
          <w:szCs w:val="26"/>
        </w:rPr>
        <w:t>Шенкурское</w:t>
      </w:r>
      <w:proofErr w:type="spellEnd"/>
      <w:r w:rsidRPr="002B4A75">
        <w:rPr>
          <w:rFonts w:ascii="Times New Roman" w:hAnsi="Times New Roman"/>
          <w:sz w:val="26"/>
          <w:szCs w:val="26"/>
        </w:rPr>
        <w:t>», утвержденным постановлением администрации МО «Шенкурский муниципальный район» от 29 декабря 2016 года № 1185-па</w:t>
      </w:r>
      <w:r w:rsidRPr="002B4A75">
        <w:rPr>
          <w:sz w:val="26"/>
          <w:szCs w:val="26"/>
        </w:rPr>
        <w:t>,</w:t>
      </w:r>
      <w:r w:rsidRPr="002B4A75">
        <w:rPr>
          <w:b/>
          <w:sz w:val="26"/>
          <w:szCs w:val="26"/>
        </w:rPr>
        <w:t xml:space="preserve"> </w:t>
      </w:r>
      <w:r w:rsidRPr="002B4A75">
        <w:rPr>
          <w:rFonts w:ascii="Times New Roman" w:hAnsi="Times New Roman"/>
          <w:sz w:val="26"/>
          <w:szCs w:val="26"/>
        </w:rPr>
        <w:t xml:space="preserve">администрация МО «Шенкурский муниципальный район»   </w:t>
      </w:r>
      <w:proofErr w:type="spellStart"/>
      <w:proofErr w:type="gramStart"/>
      <w:r w:rsidRPr="002B4A75">
        <w:rPr>
          <w:rFonts w:ascii="Times New Roman" w:hAnsi="Times New Roman"/>
          <w:b/>
          <w:sz w:val="26"/>
          <w:szCs w:val="26"/>
        </w:rPr>
        <w:t>п</w:t>
      </w:r>
      <w:proofErr w:type="spellEnd"/>
      <w:proofErr w:type="gramEnd"/>
      <w:r w:rsidRPr="002B4A75">
        <w:rPr>
          <w:rFonts w:ascii="Times New Roman" w:hAnsi="Times New Roman"/>
          <w:b/>
          <w:sz w:val="26"/>
          <w:szCs w:val="26"/>
        </w:rPr>
        <w:t xml:space="preserve"> о с т а </w:t>
      </w:r>
      <w:proofErr w:type="spellStart"/>
      <w:r w:rsidRPr="002B4A75">
        <w:rPr>
          <w:rFonts w:ascii="Times New Roman" w:hAnsi="Times New Roman"/>
          <w:b/>
          <w:sz w:val="26"/>
          <w:szCs w:val="26"/>
        </w:rPr>
        <w:t>н</w:t>
      </w:r>
      <w:proofErr w:type="spellEnd"/>
      <w:r w:rsidRPr="002B4A75">
        <w:rPr>
          <w:rFonts w:ascii="Times New Roman" w:hAnsi="Times New Roman"/>
          <w:b/>
          <w:sz w:val="26"/>
          <w:szCs w:val="26"/>
        </w:rPr>
        <w:t xml:space="preserve"> о в л я е т:</w:t>
      </w:r>
    </w:p>
    <w:p w:rsidR="00DC7CBE" w:rsidRDefault="00DC7CBE" w:rsidP="00DC7CBE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Утвердить прилагаемые изменения, которые вносятся в постановление администрации МО «Шенкурский муниципальный район» от 10 октября 2018г. № 679-па «Об утверждении муниципальной программы МО «Шенкурский муниципальный район» «</w:t>
      </w:r>
      <w:r w:rsidRPr="002B4A75">
        <w:rPr>
          <w:rFonts w:ascii="Times New Roman" w:hAnsi="Times New Roman" w:cs="Times New Roman"/>
          <w:sz w:val="26"/>
          <w:szCs w:val="26"/>
        </w:rPr>
        <w:t xml:space="preserve">Улучшение эксплуатационного состояния автомобильных дорог общего пользования  местного значения  за счет ремонта, капитального ремонта и содержания </w:t>
      </w:r>
      <w:r w:rsidRPr="002B4A75">
        <w:rPr>
          <w:rFonts w:ascii="Times New Roman" w:hAnsi="Times New Roman"/>
          <w:sz w:val="26"/>
          <w:szCs w:val="26"/>
        </w:rPr>
        <w:t>на 2019-2023 годы»</w:t>
      </w:r>
    </w:p>
    <w:p w:rsidR="00DC7CBE" w:rsidRPr="00225E4B" w:rsidRDefault="00DC7CBE" w:rsidP="00DC7CBE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225E4B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 xml:space="preserve"> </w:t>
      </w:r>
      <w:r w:rsidRPr="00225E4B">
        <w:rPr>
          <w:rFonts w:ascii="Times New Roman" w:hAnsi="Times New Roman"/>
          <w:sz w:val="26"/>
          <w:szCs w:val="26"/>
        </w:rPr>
        <w:t xml:space="preserve"> Настоящее постановление вступает в силу</w:t>
      </w:r>
      <w:r>
        <w:rPr>
          <w:rFonts w:ascii="Times New Roman" w:hAnsi="Times New Roman"/>
          <w:sz w:val="26"/>
          <w:szCs w:val="26"/>
        </w:rPr>
        <w:t xml:space="preserve"> со дня</w:t>
      </w:r>
      <w:r w:rsidRPr="00225E4B">
        <w:rPr>
          <w:rFonts w:ascii="Times New Roman" w:hAnsi="Times New Roman"/>
          <w:sz w:val="26"/>
          <w:szCs w:val="26"/>
        </w:rPr>
        <w:t xml:space="preserve"> его официального опубликования</w:t>
      </w:r>
      <w:r>
        <w:rPr>
          <w:rFonts w:ascii="Times New Roman" w:hAnsi="Times New Roman"/>
          <w:sz w:val="26"/>
          <w:szCs w:val="26"/>
        </w:rPr>
        <w:t>.</w:t>
      </w:r>
    </w:p>
    <w:p w:rsidR="00DC7CBE" w:rsidRDefault="00DC7CBE" w:rsidP="00DC7CBE">
      <w:pPr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DC7CBE" w:rsidRDefault="00DC7CBE" w:rsidP="00DC7CBE">
      <w:pPr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DC7CBE" w:rsidRDefault="00DC7CBE" w:rsidP="00DC7CBE">
      <w:pPr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DC7CBE" w:rsidRPr="002B4A75" w:rsidRDefault="00DC7CBE" w:rsidP="00DC7CBE">
      <w:pPr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DC7CBE" w:rsidRPr="002B4A75" w:rsidRDefault="00DC7CBE" w:rsidP="00DC7CBE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DC7CBE" w:rsidRPr="002B4A75" w:rsidRDefault="00DC7CBE" w:rsidP="00DC7CB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И.о</w:t>
      </w:r>
      <w:proofErr w:type="gramStart"/>
      <w:r>
        <w:rPr>
          <w:rFonts w:ascii="Times New Roman" w:hAnsi="Times New Roman"/>
          <w:sz w:val="26"/>
          <w:szCs w:val="26"/>
        </w:rPr>
        <w:t>.г</w:t>
      </w:r>
      <w:proofErr w:type="gramEnd"/>
      <w:r>
        <w:rPr>
          <w:rFonts w:ascii="Times New Roman" w:hAnsi="Times New Roman"/>
          <w:sz w:val="26"/>
          <w:szCs w:val="26"/>
        </w:rPr>
        <w:t>лавы</w:t>
      </w:r>
      <w:r w:rsidRPr="002B4A75">
        <w:rPr>
          <w:rFonts w:ascii="Times New Roman" w:hAnsi="Times New Roman"/>
          <w:sz w:val="26"/>
          <w:szCs w:val="26"/>
        </w:rPr>
        <w:t xml:space="preserve"> муниципального образования</w:t>
      </w:r>
    </w:p>
    <w:p w:rsidR="00DC7CBE" w:rsidRDefault="00DC7CBE" w:rsidP="00DC7CB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B4A75">
        <w:rPr>
          <w:rFonts w:ascii="Times New Roman" w:hAnsi="Times New Roman"/>
          <w:sz w:val="26"/>
          <w:szCs w:val="26"/>
        </w:rPr>
        <w:t xml:space="preserve">«Шенкурский муниципальный район»                                 </w:t>
      </w:r>
      <w:r>
        <w:rPr>
          <w:rFonts w:ascii="Times New Roman" w:hAnsi="Times New Roman"/>
          <w:sz w:val="26"/>
          <w:szCs w:val="26"/>
        </w:rPr>
        <w:t xml:space="preserve">          С.Н.Тепляк</w:t>
      </w:r>
      <w:r w:rsidRPr="002B4A75">
        <w:rPr>
          <w:rFonts w:ascii="Times New Roman" w:hAnsi="Times New Roman"/>
          <w:sz w:val="26"/>
          <w:szCs w:val="26"/>
        </w:rPr>
        <w:t>ов</w:t>
      </w:r>
    </w:p>
    <w:p w:rsidR="00DC7CBE" w:rsidRDefault="00DC7CBE" w:rsidP="00DC7CB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DC7CBE" w:rsidSect="007F1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98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97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80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63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46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29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12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95" w:hanging="460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7CBE"/>
    <w:rsid w:val="00122447"/>
    <w:rsid w:val="007F11EE"/>
    <w:rsid w:val="00DC7CBE"/>
    <w:rsid w:val="00E15E18"/>
    <w:rsid w:val="00ED097A"/>
    <w:rsid w:val="00F03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1109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zakupki2</cp:lastModifiedBy>
  <cp:revision>3</cp:revision>
  <dcterms:created xsi:type="dcterms:W3CDTF">2019-11-13T11:53:00Z</dcterms:created>
  <dcterms:modified xsi:type="dcterms:W3CDTF">2019-11-13T13:48:00Z</dcterms:modified>
</cp:coreProperties>
</file>